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926" w:rsidRDefault="00AD4926" w:rsidP="00AD4926">
      <w:pPr>
        <w:tabs>
          <w:tab w:val="left" w:pos="2464"/>
        </w:tabs>
        <w:rPr>
          <w:rFonts w:ascii="Arial" w:hAnsi="Arial" w:cs="Arial"/>
        </w:rPr>
      </w:pPr>
      <w:bookmarkStart w:id="0" w:name="_GoBack"/>
      <w:bookmarkEnd w:id="0"/>
      <w:r>
        <w:rPr>
          <w:rFonts w:ascii="Arial" w:hAnsi="Arial" w:cs="Arial"/>
          <w:noProof/>
          <w:lang w:val="es-MX" w:eastAsia="es-MX"/>
        </w:rPr>
        <w:drawing>
          <wp:inline distT="0" distB="0" distL="0" distR="0" wp14:anchorId="69E1CF0D" wp14:editId="16D10E07">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AD4926" w:rsidRPr="00E50D91" w:rsidRDefault="00AD4926" w:rsidP="00AD4926">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6D13D006" wp14:editId="2C2059D6">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B1DD77"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AD4926" w:rsidRPr="00E50D91" w:rsidRDefault="00AD4926" w:rsidP="00AD4926">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 xml:space="preserve">16       </w:t>
      </w:r>
      <w:r w:rsidR="009970B7">
        <w:rPr>
          <w:rFonts w:ascii="Arial" w:hAnsi="Arial" w:cs="Arial"/>
          <w:sz w:val="20"/>
          <w:szCs w:val="20"/>
        </w:rPr>
        <w:t>Saltillo, Coahuila 01</w:t>
      </w:r>
      <w:r w:rsidR="007F57C3">
        <w:rPr>
          <w:rFonts w:ascii="Arial" w:hAnsi="Arial" w:cs="Arial"/>
          <w:sz w:val="20"/>
          <w:szCs w:val="20"/>
        </w:rPr>
        <w:t xml:space="preserve"> </w:t>
      </w:r>
      <w:r>
        <w:rPr>
          <w:rFonts w:ascii="Arial" w:hAnsi="Arial" w:cs="Arial"/>
          <w:sz w:val="20"/>
          <w:szCs w:val="20"/>
        </w:rPr>
        <w:t>de junio de 2015</w:t>
      </w:r>
      <w:r w:rsidRPr="00E50D91">
        <w:rPr>
          <w:rFonts w:ascii="Arial" w:hAnsi="Arial" w:cs="Arial"/>
          <w:sz w:val="20"/>
          <w:szCs w:val="20"/>
        </w:rPr>
        <w:t xml:space="preserve">  Número </w:t>
      </w:r>
      <w:r>
        <w:rPr>
          <w:rFonts w:ascii="Arial" w:hAnsi="Arial" w:cs="Arial"/>
          <w:sz w:val="20"/>
          <w:szCs w:val="20"/>
        </w:rPr>
        <w:t>187</w:t>
      </w:r>
    </w:p>
    <w:p w:rsidR="00AD4926" w:rsidRPr="00E50D91" w:rsidRDefault="00AD4926" w:rsidP="00AD4926">
      <w:pPr>
        <w:pStyle w:val="Sangra2detindependiente"/>
        <w:tabs>
          <w:tab w:val="left" w:pos="8505"/>
        </w:tabs>
        <w:ind w:right="0"/>
        <w:jc w:val="center"/>
        <w:rPr>
          <w:rFonts w:cs="Arial"/>
          <w:lang w:val="es-ES"/>
        </w:rPr>
      </w:pPr>
    </w:p>
    <w:p w:rsidR="00AD4926" w:rsidRPr="00144D9D" w:rsidRDefault="00AD4926" w:rsidP="00AD4926">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AD4926" w:rsidRPr="00144D9D" w:rsidRDefault="00AD4926" w:rsidP="00AD4926">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AD4926" w:rsidRPr="00144D9D" w:rsidRDefault="00AD4926" w:rsidP="00AD4926">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extraordinaria de junio.</w:t>
      </w:r>
    </w:p>
    <w:p w:rsidR="00AD4926" w:rsidRPr="00E50D91" w:rsidRDefault="00AD4926" w:rsidP="00AD4926">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702330B2" wp14:editId="11100139">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AD4926" w:rsidRDefault="00AD4926" w:rsidP="00AD4926">
                            <w:pPr>
                              <w:jc w:val="center"/>
                              <w:rPr>
                                <w:rFonts w:ascii="Arial" w:hAnsi="Arial"/>
                                <w:sz w:val="20"/>
                              </w:rPr>
                            </w:pPr>
                            <w:r>
                              <w:rPr>
                                <w:rFonts w:ascii="Arial" w:hAnsi="Arial"/>
                                <w:sz w:val="20"/>
                              </w:rPr>
                              <w:t>Editor Responsable</w:t>
                            </w:r>
                          </w:p>
                          <w:p w:rsidR="00AD4926" w:rsidRDefault="00AD4926" w:rsidP="00AD4926">
                            <w:pPr>
                              <w:jc w:val="center"/>
                              <w:rPr>
                                <w:rFonts w:ascii="Arial" w:hAnsi="Arial"/>
                                <w:b/>
                                <w:sz w:val="20"/>
                              </w:rPr>
                            </w:pPr>
                            <w:r>
                              <w:rPr>
                                <w:rFonts w:ascii="Arial" w:hAnsi="Arial"/>
                                <w:b/>
                                <w:sz w:val="20"/>
                              </w:rPr>
                              <w:t>Lic. María Alicia García Narro</w:t>
                            </w:r>
                          </w:p>
                          <w:p w:rsidR="00AD4926" w:rsidRDefault="00AD4926" w:rsidP="00AD4926">
                            <w:pPr>
                              <w:jc w:val="center"/>
                              <w:rPr>
                                <w:rFonts w:ascii="Arial" w:hAnsi="Arial"/>
                                <w:sz w:val="20"/>
                              </w:rPr>
                            </w:pPr>
                            <w:r>
                              <w:rPr>
                                <w:rFonts w:ascii="Arial" w:hAnsi="Arial"/>
                                <w:sz w:val="20"/>
                              </w:rPr>
                              <w:t xml:space="preserve">SECRETARIO DEL </w:t>
                            </w:r>
                          </w:p>
                          <w:p w:rsidR="00AD4926" w:rsidRDefault="00AD4926" w:rsidP="00AD4926">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330B2"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AD4926" w:rsidRDefault="00AD4926" w:rsidP="00AD4926">
                      <w:pPr>
                        <w:jc w:val="center"/>
                        <w:rPr>
                          <w:rFonts w:ascii="Arial" w:hAnsi="Arial"/>
                          <w:sz w:val="20"/>
                        </w:rPr>
                      </w:pPr>
                      <w:r>
                        <w:rPr>
                          <w:rFonts w:ascii="Arial" w:hAnsi="Arial"/>
                          <w:sz w:val="20"/>
                        </w:rPr>
                        <w:t>Editor Responsable</w:t>
                      </w:r>
                    </w:p>
                    <w:p w:rsidR="00AD4926" w:rsidRDefault="00AD4926" w:rsidP="00AD4926">
                      <w:pPr>
                        <w:jc w:val="center"/>
                        <w:rPr>
                          <w:rFonts w:ascii="Arial" w:hAnsi="Arial"/>
                          <w:b/>
                          <w:sz w:val="20"/>
                        </w:rPr>
                      </w:pPr>
                      <w:r>
                        <w:rPr>
                          <w:rFonts w:ascii="Arial" w:hAnsi="Arial"/>
                          <w:b/>
                          <w:sz w:val="20"/>
                        </w:rPr>
                        <w:t>Lic. María Alicia García Narro</w:t>
                      </w:r>
                    </w:p>
                    <w:p w:rsidR="00AD4926" w:rsidRDefault="00AD4926" w:rsidP="00AD4926">
                      <w:pPr>
                        <w:jc w:val="center"/>
                        <w:rPr>
                          <w:rFonts w:ascii="Arial" w:hAnsi="Arial"/>
                          <w:sz w:val="20"/>
                        </w:rPr>
                      </w:pPr>
                      <w:r>
                        <w:rPr>
                          <w:rFonts w:ascii="Arial" w:hAnsi="Arial"/>
                          <w:sz w:val="20"/>
                        </w:rPr>
                        <w:t xml:space="preserve">SECRETARIO DEL </w:t>
                      </w:r>
                    </w:p>
                    <w:p w:rsidR="00AD4926" w:rsidRDefault="00AD4926" w:rsidP="00AD4926">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2E0B9231" wp14:editId="0CF43B45">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AD4926" w:rsidRPr="00327A21" w:rsidRDefault="00AD4926" w:rsidP="00AD4926">
                            <w:pPr>
                              <w:jc w:val="center"/>
                              <w:rPr>
                                <w:rFonts w:ascii="Arial" w:hAnsi="Arial"/>
                                <w:b/>
                                <w:sz w:val="20"/>
                              </w:rPr>
                            </w:pPr>
                            <w:r>
                              <w:rPr>
                                <w:rFonts w:ascii="Arial" w:hAnsi="Arial"/>
                                <w:b/>
                                <w:sz w:val="20"/>
                              </w:rPr>
                              <w:t>Ing. Isidro López Villarreal</w:t>
                            </w:r>
                          </w:p>
                          <w:p w:rsidR="00AD4926" w:rsidRPr="00327A21" w:rsidRDefault="00AD4926" w:rsidP="00AD4926">
                            <w:pPr>
                              <w:rPr>
                                <w:rFonts w:ascii="Arial" w:hAnsi="Arial"/>
                                <w:sz w:val="20"/>
                              </w:rPr>
                            </w:pPr>
                          </w:p>
                          <w:p w:rsidR="00AD4926" w:rsidRDefault="00AD4926" w:rsidP="00AD4926">
                            <w:pPr>
                              <w:jc w:val="center"/>
                              <w:rPr>
                                <w:rFonts w:ascii="Arial" w:hAnsi="Arial"/>
                                <w:sz w:val="20"/>
                                <w:lang w:val="pt-PT"/>
                              </w:rPr>
                            </w:pPr>
                            <w:r>
                              <w:rPr>
                                <w:rFonts w:ascii="Arial" w:hAnsi="Arial"/>
                                <w:sz w:val="20"/>
                                <w:lang w:val="pt-PT"/>
                              </w:rPr>
                              <w:t>PRESIDENTE MUNICIPAL</w:t>
                            </w:r>
                          </w:p>
                          <w:p w:rsidR="00AD4926" w:rsidRDefault="00AD4926" w:rsidP="00AD4926">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923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AD4926" w:rsidRPr="00327A21" w:rsidRDefault="00AD4926" w:rsidP="00AD4926">
                      <w:pPr>
                        <w:jc w:val="center"/>
                        <w:rPr>
                          <w:rFonts w:ascii="Arial" w:hAnsi="Arial"/>
                          <w:b/>
                          <w:sz w:val="20"/>
                        </w:rPr>
                      </w:pPr>
                      <w:r>
                        <w:rPr>
                          <w:rFonts w:ascii="Arial" w:hAnsi="Arial"/>
                          <w:b/>
                          <w:sz w:val="20"/>
                        </w:rPr>
                        <w:t>Ing. Isidro López Villarreal</w:t>
                      </w:r>
                    </w:p>
                    <w:p w:rsidR="00AD4926" w:rsidRPr="00327A21" w:rsidRDefault="00AD4926" w:rsidP="00AD4926">
                      <w:pPr>
                        <w:rPr>
                          <w:rFonts w:ascii="Arial" w:hAnsi="Arial"/>
                          <w:sz w:val="20"/>
                        </w:rPr>
                      </w:pPr>
                    </w:p>
                    <w:p w:rsidR="00AD4926" w:rsidRDefault="00AD4926" w:rsidP="00AD4926">
                      <w:pPr>
                        <w:jc w:val="center"/>
                        <w:rPr>
                          <w:rFonts w:ascii="Arial" w:hAnsi="Arial"/>
                          <w:sz w:val="20"/>
                          <w:lang w:val="pt-PT"/>
                        </w:rPr>
                      </w:pPr>
                      <w:r>
                        <w:rPr>
                          <w:rFonts w:ascii="Arial" w:hAnsi="Arial"/>
                          <w:sz w:val="20"/>
                          <w:lang w:val="pt-PT"/>
                        </w:rPr>
                        <w:t>PRESIDENTE MUNICIPAL</w:t>
                      </w:r>
                    </w:p>
                    <w:p w:rsidR="00AD4926" w:rsidRDefault="00AD4926" w:rsidP="00AD4926">
                      <w:pPr>
                        <w:jc w:val="center"/>
                      </w:pPr>
                      <w:r>
                        <w:rPr>
                          <w:rFonts w:ascii="Arial" w:hAnsi="Arial"/>
                          <w:sz w:val="20"/>
                        </w:rPr>
                        <w:t>DE SALTILLO</w:t>
                      </w:r>
                    </w:p>
                  </w:txbxContent>
                </v:textbox>
              </v:shape>
            </w:pict>
          </mc:Fallback>
        </mc:AlternateContent>
      </w:r>
    </w:p>
    <w:p w:rsidR="00AD4926" w:rsidRPr="00E50D91" w:rsidRDefault="00AD4926" w:rsidP="00AD4926">
      <w:pPr>
        <w:rPr>
          <w:rFonts w:ascii="Arial" w:hAnsi="Arial" w:cs="Arial"/>
          <w:sz w:val="20"/>
          <w:szCs w:val="20"/>
        </w:rPr>
      </w:pPr>
    </w:p>
    <w:p w:rsidR="00AD4926" w:rsidRPr="00E50D91" w:rsidRDefault="00AD4926" w:rsidP="00AD4926">
      <w:pPr>
        <w:rPr>
          <w:rFonts w:ascii="Arial" w:hAnsi="Arial" w:cs="Arial"/>
          <w:sz w:val="20"/>
          <w:szCs w:val="20"/>
        </w:rPr>
      </w:pPr>
    </w:p>
    <w:p w:rsidR="00AD4926" w:rsidRPr="00E50D91" w:rsidRDefault="00AD4926" w:rsidP="00AD4926">
      <w:pPr>
        <w:rPr>
          <w:rFonts w:ascii="Arial" w:hAnsi="Arial" w:cs="Arial"/>
          <w:sz w:val="20"/>
          <w:szCs w:val="20"/>
        </w:rPr>
      </w:pPr>
    </w:p>
    <w:p w:rsidR="00AD4926" w:rsidRPr="00E50D91" w:rsidRDefault="00AD4926" w:rsidP="00AD4926">
      <w:pPr>
        <w:rPr>
          <w:rFonts w:ascii="Arial" w:hAnsi="Arial" w:cs="Arial"/>
          <w:sz w:val="20"/>
          <w:szCs w:val="20"/>
        </w:rPr>
      </w:pPr>
    </w:p>
    <w:p w:rsidR="00AD4926" w:rsidRPr="00E50D91" w:rsidRDefault="00AD4926" w:rsidP="00AD4926">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109274E6" wp14:editId="5D9B632F">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4926" w:rsidRDefault="00AD4926" w:rsidP="00AD4926">
                            <w:pPr>
                              <w:rPr>
                                <w:rFonts w:ascii="Arial" w:hAnsi="Arial"/>
                                <w:sz w:val="16"/>
                              </w:rPr>
                            </w:pPr>
                          </w:p>
                          <w:p w:rsidR="00AD4926" w:rsidRDefault="00AD4926" w:rsidP="00AD4926">
                            <w:pPr>
                              <w:rPr>
                                <w:rFonts w:ascii="Arial" w:hAnsi="Arial"/>
                                <w:sz w:val="16"/>
                              </w:rPr>
                            </w:pPr>
                            <w:r>
                              <w:rPr>
                                <w:rFonts w:ascii="Arial" w:hAnsi="Arial"/>
                                <w:sz w:val="16"/>
                              </w:rPr>
                              <w:t>Número de Certificado de Reserva al Título en Derecho de Autor:</w:t>
                            </w:r>
                          </w:p>
                          <w:p w:rsidR="00AD4926" w:rsidRDefault="00AD4926" w:rsidP="00AD4926">
                            <w:pPr>
                              <w:rPr>
                                <w:rFonts w:ascii="Arial" w:hAnsi="Arial"/>
                                <w:sz w:val="16"/>
                              </w:rPr>
                            </w:pPr>
                            <w:r>
                              <w:rPr>
                                <w:rFonts w:ascii="Arial" w:hAnsi="Arial"/>
                                <w:sz w:val="16"/>
                              </w:rPr>
                              <w:t>Número de Certificado de Licitud del Título:</w:t>
                            </w:r>
                          </w:p>
                          <w:p w:rsidR="00AD4926" w:rsidRDefault="00AD4926" w:rsidP="00AD4926">
                            <w:pPr>
                              <w:rPr>
                                <w:rFonts w:ascii="Arial" w:hAnsi="Arial"/>
                                <w:sz w:val="16"/>
                              </w:rPr>
                            </w:pPr>
                            <w:r>
                              <w:rPr>
                                <w:rFonts w:ascii="Arial" w:hAnsi="Arial"/>
                                <w:sz w:val="16"/>
                              </w:rPr>
                              <w:t>Número de Certificado de Licitud de Contenido:</w:t>
                            </w:r>
                          </w:p>
                          <w:p w:rsidR="00AD4926" w:rsidRDefault="00AD4926" w:rsidP="00AD4926">
                            <w:pPr>
                              <w:rPr>
                                <w:rFonts w:ascii="Arial" w:hAnsi="Arial"/>
                                <w:sz w:val="16"/>
                              </w:rPr>
                            </w:pPr>
                            <w:r>
                              <w:rPr>
                                <w:rFonts w:ascii="Arial" w:hAnsi="Arial"/>
                                <w:sz w:val="16"/>
                              </w:rPr>
                              <w:t>Domicilio de la Publicación:</w:t>
                            </w:r>
                          </w:p>
                          <w:p w:rsidR="00AD4926" w:rsidRDefault="00AD4926" w:rsidP="00AD4926">
                            <w:pPr>
                              <w:rPr>
                                <w:rFonts w:ascii="Arial" w:hAnsi="Arial"/>
                                <w:sz w:val="16"/>
                              </w:rPr>
                            </w:pPr>
                            <w:r>
                              <w:rPr>
                                <w:rFonts w:ascii="Arial" w:hAnsi="Arial"/>
                                <w:sz w:val="16"/>
                              </w:rPr>
                              <w:t>Imprenta:</w:t>
                            </w:r>
                          </w:p>
                          <w:p w:rsidR="00AD4926" w:rsidRDefault="00AD4926" w:rsidP="00AD4926">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274E6"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AD4926" w:rsidRDefault="00AD4926" w:rsidP="00AD4926">
                      <w:pPr>
                        <w:rPr>
                          <w:rFonts w:ascii="Arial" w:hAnsi="Arial"/>
                          <w:sz w:val="16"/>
                        </w:rPr>
                      </w:pPr>
                    </w:p>
                    <w:p w:rsidR="00AD4926" w:rsidRDefault="00AD4926" w:rsidP="00AD4926">
                      <w:pPr>
                        <w:rPr>
                          <w:rFonts w:ascii="Arial" w:hAnsi="Arial"/>
                          <w:sz w:val="16"/>
                        </w:rPr>
                      </w:pPr>
                      <w:r>
                        <w:rPr>
                          <w:rFonts w:ascii="Arial" w:hAnsi="Arial"/>
                          <w:sz w:val="16"/>
                        </w:rPr>
                        <w:t>Número de Certificado de Reserva al Título en Derecho de Autor:</w:t>
                      </w:r>
                    </w:p>
                    <w:p w:rsidR="00AD4926" w:rsidRDefault="00AD4926" w:rsidP="00AD4926">
                      <w:pPr>
                        <w:rPr>
                          <w:rFonts w:ascii="Arial" w:hAnsi="Arial"/>
                          <w:sz w:val="16"/>
                        </w:rPr>
                      </w:pPr>
                      <w:r>
                        <w:rPr>
                          <w:rFonts w:ascii="Arial" w:hAnsi="Arial"/>
                          <w:sz w:val="16"/>
                        </w:rPr>
                        <w:t>Número de Certificado de Licitud del Título:</w:t>
                      </w:r>
                    </w:p>
                    <w:p w:rsidR="00AD4926" w:rsidRDefault="00AD4926" w:rsidP="00AD4926">
                      <w:pPr>
                        <w:rPr>
                          <w:rFonts w:ascii="Arial" w:hAnsi="Arial"/>
                          <w:sz w:val="16"/>
                        </w:rPr>
                      </w:pPr>
                      <w:r>
                        <w:rPr>
                          <w:rFonts w:ascii="Arial" w:hAnsi="Arial"/>
                          <w:sz w:val="16"/>
                        </w:rPr>
                        <w:t>Número de Certificado de Licitud de Contenido:</w:t>
                      </w:r>
                    </w:p>
                    <w:p w:rsidR="00AD4926" w:rsidRDefault="00AD4926" w:rsidP="00AD4926">
                      <w:pPr>
                        <w:rPr>
                          <w:rFonts w:ascii="Arial" w:hAnsi="Arial"/>
                          <w:sz w:val="16"/>
                        </w:rPr>
                      </w:pPr>
                      <w:r>
                        <w:rPr>
                          <w:rFonts w:ascii="Arial" w:hAnsi="Arial"/>
                          <w:sz w:val="16"/>
                        </w:rPr>
                        <w:t>Domicilio de la Publicación:</w:t>
                      </w:r>
                    </w:p>
                    <w:p w:rsidR="00AD4926" w:rsidRDefault="00AD4926" w:rsidP="00AD4926">
                      <w:pPr>
                        <w:rPr>
                          <w:rFonts w:ascii="Arial" w:hAnsi="Arial"/>
                          <w:sz w:val="16"/>
                        </w:rPr>
                      </w:pPr>
                      <w:r>
                        <w:rPr>
                          <w:rFonts w:ascii="Arial" w:hAnsi="Arial"/>
                          <w:sz w:val="16"/>
                        </w:rPr>
                        <w:t>Imprenta:</w:t>
                      </w:r>
                    </w:p>
                    <w:p w:rsidR="00AD4926" w:rsidRDefault="00AD4926" w:rsidP="00AD4926">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AD4926" w:rsidRPr="00E50D91" w:rsidRDefault="00AD4926" w:rsidP="00AD4926">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2D38F4CA" wp14:editId="7D13C6BD">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4926" w:rsidRDefault="00AD4926" w:rsidP="00AD4926">
                            <w:pPr>
                              <w:rPr>
                                <w:rFonts w:ascii="Arial" w:hAnsi="Arial"/>
                                <w:sz w:val="16"/>
                              </w:rPr>
                            </w:pPr>
                          </w:p>
                          <w:p w:rsidR="00AD4926" w:rsidRDefault="00AD4926" w:rsidP="00AD4926">
                            <w:pPr>
                              <w:rPr>
                                <w:rFonts w:ascii="Arial" w:hAnsi="Arial"/>
                                <w:sz w:val="16"/>
                              </w:rPr>
                            </w:pPr>
                            <w:r>
                              <w:rPr>
                                <w:rFonts w:ascii="Arial" w:hAnsi="Arial"/>
                                <w:sz w:val="16"/>
                              </w:rPr>
                              <w:t>04-2002-103110163800-102</w:t>
                            </w:r>
                          </w:p>
                          <w:p w:rsidR="00AD4926" w:rsidRDefault="00AD4926" w:rsidP="00AD4926">
                            <w:pPr>
                              <w:pStyle w:val="Textoindependiente3"/>
                              <w:spacing w:after="0"/>
                              <w:rPr>
                                <w:rFonts w:ascii="Arial" w:hAnsi="Arial"/>
                                <w:szCs w:val="24"/>
                              </w:rPr>
                            </w:pPr>
                            <w:r>
                              <w:rPr>
                                <w:rFonts w:ascii="Arial" w:hAnsi="Arial"/>
                                <w:szCs w:val="24"/>
                              </w:rPr>
                              <w:t>En Trámite.</w:t>
                            </w:r>
                          </w:p>
                          <w:p w:rsidR="00AD4926" w:rsidRDefault="00AD4926" w:rsidP="00AD4926">
                            <w:pPr>
                              <w:rPr>
                                <w:rFonts w:ascii="Arial" w:hAnsi="Arial"/>
                                <w:sz w:val="16"/>
                              </w:rPr>
                            </w:pPr>
                            <w:r>
                              <w:rPr>
                                <w:rFonts w:ascii="Arial" w:hAnsi="Arial"/>
                                <w:sz w:val="16"/>
                              </w:rPr>
                              <w:t>En Trámite.</w:t>
                            </w:r>
                          </w:p>
                          <w:p w:rsidR="00AD4926" w:rsidRDefault="00AD4926" w:rsidP="00AD4926">
                            <w:pPr>
                              <w:rPr>
                                <w:rFonts w:ascii="Arial" w:hAnsi="Arial"/>
                                <w:sz w:val="16"/>
                              </w:rPr>
                            </w:pPr>
                            <w:r>
                              <w:rPr>
                                <w:rFonts w:ascii="Arial" w:hAnsi="Arial"/>
                                <w:sz w:val="16"/>
                              </w:rPr>
                              <w:t>Saltillo, Coahuila.</w:t>
                            </w:r>
                          </w:p>
                          <w:p w:rsidR="00AD4926" w:rsidRDefault="00AD4926" w:rsidP="00AD4926">
                            <w:pPr>
                              <w:rPr>
                                <w:rFonts w:ascii="Arial" w:hAnsi="Arial"/>
                                <w:sz w:val="16"/>
                              </w:rPr>
                            </w:pPr>
                            <w:r>
                              <w:rPr>
                                <w:rFonts w:ascii="Arial" w:hAnsi="Arial"/>
                                <w:sz w:val="16"/>
                              </w:rPr>
                              <w:t>Imprenta y Comercial Rodríguez</w:t>
                            </w:r>
                          </w:p>
                          <w:p w:rsidR="00AD4926" w:rsidRDefault="00AD4926" w:rsidP="00AD4926">
                            <w:pPr>
                              <w:rPr>
                                <w:rFonts w:ascii="Arial" w:hAnsi="Arial"/>
                                <w:sz w:val="16"/>
                              </w:rPr>
                            </w:pPr>
                            <w:r>
                              <w:rPr>
                                <w:rFonts w:ascii="Arial" w:hAnsi="Arial"/>
                                <w:sz w:val="16"/>
                              </w:rPr>
                              <w:t>Emilio Castelar No. 518, Zona Centro.</w:t>
                            </w:r>
                          </w:p>
                          <w:p w:rsidR="00AD4926" w:rsidRDefault="00AD4926" w:rsidP="00AD4926">
                            <w:pPr>
                              <w:rPr>
                                <w:rFonts w:ascii="Arial" w:hAnsi="Arial"/>
                                <w:sz w:val="16"/>
                              </w:rPr>
                            </w:pPr>
                            <w:r>
                              <w:rPr>
                                <w:rFonts w:ascii="Arial" w:hAnsi="Arial"/>
                                <w:sz w:val="16"/>
                              </w:rPr>
                              <w:t>C.P. 25000</w:t>
                            </w:r>
                          </w:p>
                          <w:p w:rsidR="00AD4926" w:rsidRDefault="00AD4926" w:rsidP="00AD4926">
                            <w:pPr>
                              <w:rPr>
                                <w:rFonts w:ascii="Arial" w:hAnsi="Arial"/>
                                <w:sz w:val="16"/>
                              </w:rPr>
                            </w:pPr>
                          </w:p>
                          <w:p w:rsidR="00AD4926" w:rsidRDefault="00AD4926" w:rsidP="00AD4926">
                            <w:pPr>
                              <w:rPr>
                                <w:rFonts w:ascii="Arial" w:hAnsi="Arial"/>
                                <w:sz w:val="16"/>
                              </w:rPr>
                            </w:pPr>
                          </w:p>
                          <w:p w:rsidR="00AD4926" w:rsidRDefault="00AD4926" w:rsidP="00AD4926">
                            <w:pPr>
                              <w:rPr>
                                <w:rFonts w:ascii="Arial" w:hAnsi="Arial"/>
                                <w:sz w:val="16"/>
                              </w:rPr>
                            </w:pPr>
                          </w:p>
                          <w:p w:rsidR="00AD4926" w:rsidRDefault="00AD4926" w:rsidP="00AD4926">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8F4CA"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AD4926" w:rsidRDefault="00AD4926" w:rsidP="00AD4926">
                      <w:pPr>
                        <w:rPr>
                          <w:rFonts w:ascii="Arial" w:hAnsi="Arial"/>
                          <w:sz w:val="16"/>
                        </w:rPr>
                      </w:pPr>
                    </w:p>
                    <w:p w:rsidR="00AD4926" w:rsidRDefault="00AD4926" w:rsidP="00AD4926">
                      <w:pPr>
                        <w:rPr>
                          <w:rFonts w:ascii="Arial" w:hAnsi="Arial"/>
                          <w:sz w:val="16"/>
                        </w:rPr>
                      </w:pPr>
                      <w:r>
                        <w:rPr>
                          <w:rFonts w:ascii="Arial" w:hAnsi="Arial"/>
                          <w:sz w:val="16"/>
                        </w:rPr>
                        <w:t>04-2002-103110163800-102</w:t>
                      </w:r>
                    </w:p>
                    <w:p w:rsidR="00AD4926" w:rsidRDefault="00AD4926" w:rsidP="00AD4926">
                      <w:pPr>
                        <w:pStyle w:val="Textoindependiente3"/>
                        <w:spacing w:after="0"/>
                        <w:rPr>
                          <w:rFonts w:ascii="Arial" w:hAnsi="Arial"/>
                          <w:szCs w:val="24"/>
                        </w:rPr>
                      </w:pPr>
                      <w:r>
                        <w:rPr>
                          <w:rFonts w:ascii="Arial" w:hAnsi="Arial"/>
                          <w:szCs w:val="24"/>
                        </w:rPr>
                        <w:t>En Trámite.</w:t>
                      </w:r>
                    </w:p>
                    <w:p w:rsidR="00AD4926" w:rsidRDefault="00AD4926" w:rsidP="00AD4926">
                      <w:pPr>
                        <w:rPr>
                          <w:rFonts w:ascii="Arial" w:hAnsi="Arial"/>
                          <w:sz w:val="16"/>
                        </w:rPr>
                      </w:pPr>
                      <w:r>
                        <w:rPr>
                          <w:rFonts w:ascii="Arial" w:hAnsi="Arial"/>
                          <w:sz w:val="16"/>
                        </w:rPr>
                        <w:t>En Trámite.</w:t>
                      </w:r>
                    </w:p>
                    <w:p w:rsidR="00AD4926" w:rsidRDefault="00AD4926" w:rsidP="00AD4926">
                      <w:pPr>
                        <w:rPr>
                          <w:rFonts w:ascii="Arial" w:hAnsi="Arial"/>
                          <w:sz w:val="16"/>
                        </w:rPr>
                      </w:pPr>
                      <w:r>
                        <w:rPr>
                          <w:rFonts w:ascii="Arial" w:hAnsi="Arial"/>
                          <w:sz w:val="16"/>
                        </w:rPr>
                        <w:t>Saltillo, Coahuila.</w:t>
                      </w:r>
                    </w:p>
                    <w:p w:rsidR="00AD4926" w:rsidRDefault="00AD4926" w:rsidP="00AD4926">
                      <w:pPr>
                        <w:rPr>
                          <w:rFonts w:ascii="Arial" w:hAnsi="Arial"/>
                          <w:sz w:val="16"/>
                        </w:rPr>
                      </w:pPr>
                      <w:r>
                        <w:rPr>
                          <w:rFonts w:ascii="Arial" w:hAnsi="Arial"/>
                          <w:sz w:val="16"/>
                        </w:rPr>
                        <w:t>Imprenta y Comercial Rodríguez</w:t>
                      </w:r>
                    </w:p>
                    <w:p w:rsidR="00AD4926" w:rsidRDefault="00AD4926" w:rsidP="00AD4926">
                      <w:pPr>
                        <w:rPr>
                          <w:rFonts w:ascii="Arial" w:hAnsi="Arial"/>
                          <w:sz w:val="16"/>
                        </w:rPr>
                      </w:pPr>
                      <w:r>
                        <w:rPr>
                          <w:rFonts w:ascii="Arial" w:hAnsi="Arial"/>
                          <w:sz w:val="16"/>
                        </w:rPr>
                        <w:t>Emilio Castelar No. 518, Zona Centro.</w:t>
                      </w:r>
                    </w:p>
                    <w:p w:rsidR="00AD4926" w:rsidRDefault="00AD4926" w:rsidP="00AD4926">
                      <w:pPr>
                        <w:rPr>
                          <w:rFonts w:ascii="Arial" w:hAnsi="Arial"/>
                          <w:sz w:val="16"/>
                        </w:rPr>
                      </w:pPr>
                      <w:r>
                        <w:rPr>
                          <w:rFonts w:ascii="Arial" w:hAnsi="Arial"/>
                          <w:sz w:val="16"/>
                        </w:rPr>
                        <w:t>C.P. 25000</w:t>
                      </w:r>
                    </w:p>
                    <w:p w:rsidR="00AD4926" w:rsidRDefault="00AD4926" w:rsidP="00AD4926">
                      <w:pPr>
                        <w:rPr>
                          <w:rFonts w:ascii="Arial" w:hAnsi="Arial"/>
                          <w:sz w:val="16"/>
                        </w:rPr>
                      </w:pPr>
                    </w:p>
                    <w:p w:rsidR="00AD4926" w:rsidRDefault="00AD4926" w:rsidP="00AD4926">
                      <w:pPr>
                        <w:rPr>
                          <w:rFonts w:ascii="Arial" w:hAnsi="Arial"/>
                          <w:sz w:val="16"/>
                        </w:rPr>
                      </w:pPr>
                    </w:p>
                    <w:p w:rsidR="00AD4926" w:rsidRDefault="00AD4926" w:rsidP="00AD4926">
                      <w:pPr>
                        <w:rPr>
                          <w:rFonts w:ascii="Arial" w:hAnsi="Arial"/>
                          <w:sz w:val="16"/>
                        </w:rPr>
                      </w:pPr>
                    </w:p>
                    <w:p w:rsidR="00AD4926" w:rsidRDefault="00AD4926" w:rsidP="00AD4926">
                      <w:pPr>
                        <w:rPr>
                          <w:rFonts w:ascii="Arial" w:hAnsi="Arial"/>
                          <w:sz w:val="16"/>
                        </w:rPr>
                      </w:pPr>
                    </w:p>
                  </w:txbxContent>
                </v:textbox>
              </v:shape>
            </w:pict>
          </mc:Fallback>
        </mc:AlternateContent>
      </w:r>
    </w:p>
    <w:p w:rsidR="00AD4926" w:rsidRPr="00E50D91" w:rsidRDefault="00AD4926" w:rsidP="00AD4926">
      <w:pPr>
        <w:rPr>
          <w:rFonts w:ascii="Arial" w:hAnsi="Arial" w:cs="Arial"/>
        </w:rPr>
      </w:pPr>
    </w:p>
    <w:p w:rsidR="00AD4926" w:rsidRPr="00E50D91" w:rsidRDefault="00AD4926" w:rsidP="00AD4926">
      <w:pPr>
        <w:rPr>
          <w:rFonts w:ascii="Arial" w:hAnsi="Arial" w:cs="Arial"/>
        </w:rPr>
      </w:pPr>
    </w:p>
    <w:p w:rsidR="00AD4926" w:rsidRPr="00E50D91" w:rsidRDefault="00AD4926" w:rsidP="00AD4926">
      <w:pPr>
        <w:rPr>
          <w:rFonts w:ascii="Arial" w:hAnsi="Arial" w:cs="Arial"/>
        </w:rPr>
      </w:pPr>
    </w:p>
    <w:p w:rsidR="00AD4926" w:rsidRDefault="00AD4926" w:rsidP="00AD4926">
      <w:pPr>
        <w:rPr>
          <w:rFonts w:ascii="Arial" w:hAnsi="Arial" w:cs="Arial"/>
        </w:rPr>
      </w:pPr>
    </w:p>
    <w:p w:rsidR="00AD4926" w:rsidRPr="00E50D91" w:rsidRDefault="00AD4926" w:rsidP="00AD4926">
      <w:pPr>
        <w:rPr>
          <w:rFonts w:ascii="Arial" w:hAnsi="Arial" w:cs="Arial"/>
        </w:rPr>
      </w:pPr>
    </w:p>
    <w:p w:rsidR="00AD4926" w:rsidRPr="00E50D91" w:rsidRDefault="00AD4926" w:rsidP="00AD4926">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7ABC4D4C" wp14:editId="24EE5A91">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D5953"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AD4926" w:rsidRPr="00E50D91" w:rsidRDefault="00AD4926" w:rsidP="00AD4926">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67152D30" wp14:editId="32737357">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D5C95"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AD4926" w:rsidRDefault="00AD4926" w:rsidP="00AD4926">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AD4926" w:rsidRPr="00E84594" w:rsidRDefault="00AD4926" w:rsidP="00AD4926">
      <w:pPr>
        <w:ind w:left="1843" w:right="333" w:hanging="1843"/>
        <w:jc w:val="center"/>
        <w:rPr>
          <w:rFonts w:ascii="Arial" w:hAnsi="Arial" w:cs="Arial"/>
          <w:i/>
          <w:sz w:val="20"/>
          <w:szCs w:val="20"/>
        </w:rPr>
      </w:pPr>
    </w:p>
    <w:p w:rsidR="00AD4926" w:rsidRDefault="00AD4926" w:rsidP="00AD4926">
      <w:pPr>
        <w:ind w:left="2124" w:right="333" w:hanging="2124"/>
        <w:jc w:val="both"/>
        <w:outlineLvl w:val="0"/>
        <w:rPr>
          <w:rFonts w:ascii="Arial" w:hAnsi="Arial" w:cs="Arial"/>
          <w:sz w:val="20"/>
          <w:szCs w:val="20"/>
        </w:rPr>
      </w:pPr>
    </w:p>
    <w:p w:rsidR="00AD4926" w:rsidRPr="00327578" w:rsidRDefault="00AD4926" w:rsidP="00AD4926">
      <w:pPr>
        <w:ind w:left="2124" w:right="333" w:hanging="2124"/>
        <w:jc w:val="both"/>
        <w:outlineLvl w:val="0"/>
        <w:rPr>
          <w:rFonts w:ascii="Arial" w:hAnsi="Arial" w:cs="Arial"/>
          <w:sz w:val="20"/>
          <w:szCs w:val="20"/>
        </w:rPr>
      </w:pPr>
    </w:p>
    <w:p w:rsidR="00AD4926" w:rsidRDefault="00BB6288" w:rsidP="007F57C3">
      <w:pPr>
        <w:ind w:left="2832" w:hanging="2124"/>
        <w:jc w:val="both"/>
        <w:rPr>
          <w:rFonts w:ascii="Arial" w:hAnsi="Arial" w:cs="Arial"/>
          <w:sz w:val="20"/>
          <w:szCs w:val="20"/>
        </w:rPr>
      </w:pPr>
      <w:r>
        <w:rPr>
          <w:rFonts w:ascii="Arial" w:hAnsi="Arial" w:cs="Arial"/>
          <w:b/>
          <w:sz w:val="20"/>
          <w:szCs w:val="20"/>
        </w:rPr>
        <w:t>ACUERDO 10</w:t>
      </w:r>
      <w:r w:rsidR="00AB0EEC">
        <w:rPr>
          <w:rFonts w:ascii="Arial" w:hAnsi="Arial" w:cs="Arial"/>
          <w:b/>
          <w:sz w:val="20"/>
          <w:szCs w:val="20"/>
        </w:rPr>
        <w:t>1</w:t>
      </w:r>
      <w:r w:rsidR="00AD4926" w:rsidRPr="00327578">
        <w:rPr>
          <w:rFonts w:ascii="Arial" w:hAnsi="Arial" w:cs="Arial"/>
          <w:b/>
          <w:sz w:val="20"/>
          <w:szCs w:val="20"/>
        </w:rPr>
        <w:t>/</w:t>
      </w:r>
      <w:r w:rsidR="007F57C3">
        <w:rPr>
          <w:rFonts w:ascii="Arial" w:hAnsi="Arial" w:cs="Arial"/>
          <w:b/>
          <w:sz w:val="20"/>
          <w:szCs w:val="20"/>
        </w:rPr>
        <w:t>1</w:t>
      </w:r>
      <w:r w:rsidR="00AD4926" w:rsidRPr="00327578">
        <w:rPr>
          <w:rFonts w:ascii="Arial" w:hAnsi="Arial" w:cs="Arial"/>
          <w:b/>
          <w:sz w:val="20"/>
          <w:szCs w:val="20"/>
        </w:rPr>
        <w:t>0/15</w:t>
      </w:r>
      <w:r w:rsidR="00AD4926" w:rsidRPr="00327578">
        <w:rPr>
          <w:rFonts w:ascii="Arial" w:hAnsi="Arial" w:cs="Arial"/>
          <w:sz w:val="20"/>
          <w:szCs w:val="20"/>
        </w:rPr>
        <w:tab/>
      </w:r>
      <w:r>
        <w:rPr>
          <w:rFonts w:ascii="Arial" w:hAnsi="Arial" w:cs="Arial"/>
          <w:sz w:val="20"/>
          <w:szCs w:val="20"/>
        </w:rPr>
        <w:t>Convocatoria de la Presea Saltillo en su edición 2015.</w:t>
      </w:r>
    </w:p>
    <w:p w:rsidR="00AD4926" w:rsidRDefault="00AD4926" w:rsidP="00AD4926">
      <w:pPr>
        <w:ind w:right="333"/>
        <w:outlineLvl w:val="0"/>
        <w:rPr>
          <w:rFonts w:ascii="Arial" w:hAnsi="Arial" w:cs="Arial"/>
          <w:sz w:val="20"/>
          <w:szCs w:val="20"/>
        </w:rPr>
      </w:pPr>
    </w:p>
    <w:p w:rsidR="00AD4926" w:rsidRDefault="00AD4926" w:rsidP="00AD4926">
      <w:pPr>
        <w:ind w:right="333"/>
        <w:jc w:val="right"/>
        <w:outlineLvl w:val="0"/>
        <w:rPr>
          <w:rFonts w:ascii="Arial" w:hAnsi="Arial" w:cs="Arial"/>
          <w:b/>
          <w:sz w:val="20"/>
          <w:szCs w:val="20"/>
        </w:rPr>
      </w:pPr>
    </w:p>
    <w:p w:rsidR="00AD4926" w:rsidRDefault="00AD4926" w:rsidP="00AD4926">
      <w:pPr>
        <w:ind w:right="333"/>
        <w:jc w:val="right"/>
        <w:outlineLvl w:val="0"/>
        <w:rPr>
          <w:rFonts w:ascii="Arial" w:hAnsi="Arial" w:cs="Arial"/>
          <w:b/>
          <w:sz w:val="20"/>
          <w:szCs w:val="20"/>
        </w:rPr>
      </w:pPr>
    </w:p>
    <w:p w:rsidR="00AD4926" w:rsidRPr="00327578" w:rsidRDefault="00AD4926" w:rsidP="00AD4926">
      <w:pPr>
        <w:ind w:right="333"/>
        <w:jc w:val="right"/>
        <w:outlineLvl w:val="0"/>
        <w:rPr>
          <w:rFonts w:ascii="Arial" w:hAnsi="Arial" w:cs="Arial"/>
          <w:b/>
          <w:sz w:val="20"/>
          <w:szCs w:val="20"/>
        </w:rPr>
      </w:pPr>
      <w:r w:rsidRPr="00327578">
        <w:rPr>
          <w:rFonts w:ascii="Arial" w:hAnsi="Arial" w:cs="Arial"/>
          <w:b/>
          <w:sz w:val="20"/>
          <w:szCs w:val="20"/>
        </w:rPr>
        <w:t xml:space="preserve">CERTIFICACIÓN No. </w:t>
      </w:r>
      <w:r>
        <w:rPr>
          <w:rFonts w:ascii="Arial" w:hAnsi="Arial" w:cs="Arial"/>
          <w:b/>
          <w:sz w:val="20"/>
          <w:szCs w:val="20"/>
        </w:rPr>
        <w:t>1</w:t>
      </w:r>
      <w:r w:rsidR="00BB6288">
        <w:rPr>
          <w:rFonts w:ascii="Arial" w:hAnsi="Arial" w:cs="Arial"/>
          <w:b/>
          <w:sz w:val="20"/>
          <w:szCs w:val="20"/>
        </w:rPr>
        <w:t>310</w:t>
      </w:r>
      <w:r w:rsidRPr="00327578">
        <w:rPr>
          <w:rFonts w:ascii="Arial" w:hAnsi="Arial" w:cs="Arial"/>
          <w:b/>
          <w:sz w:val="20"/>
          <w:szCs w:val="20"/>
        </w:rPr>
        <w:t>/2015</w:t>
      </w:r>
    </w:p>
    <w:p w:rsidR="00AD4926" w:rsidRPr="00327578" w:rsidRDefault="00AD4926" w:rsidP="00AD4926">
      <w:pPr>
        <w:ind w:right="333"/>
        <w:jc w:val="both"/>
        <w:rPr>
          <w:rFonts w:ascii="Arial" w:hAnsi="Arial" w:cs="Arial"/>
          <w:b/>
          <w:sz w:val="20"/>
          <w:szCs w:val="20"/>
        </w:rPr>
      </w:pPr>
    </w:p>
    <w:p w:rsidR="00AD4926" w:rsidRPr="00327578" w:rsidRDefault="00AD4926" w:rsidP="00AD4926">
      <w:pPr>
        <w:ind w:right="333"/>
        <w:jc w:val="both"/>
        <w:rPr>
          <w:rFonts w:ascii="Arial" w:hAnsi="Arial" w:cs="Arial"/>
          <w:b/>
          <w:sz w:val="20"/>
          <w:szCs w:val="20"/>
        </w:rPr>
      </w:pPr>
    </w:p>
    <w:p w:rsidR="00AD4926" w:rsidRPr="00327578" w:rsidRDefault="00AD4926" w:rsidP="009B1171">
      <w:pPr>
        <w:ind w:right="333"/>
        <w:jc w:val="both"/>
        <w:rPr>
          <w:rFonts w:ascii="Arial" w:hAnsi="Arial" w:cs="Arial"/>
          <w:b/>
          <w:sz w:val="20"/>
          <w:szCs w:val="20"/>
        </w:rPr>
      </w:pPr>
      <w:r w:rsidRPr="00327578">
        <w:rPr>
          <w:rFonts w:ascii="Arial" w:hAnsi="Arial" w:cs="Arial"/>
          <w:b/>
          <w:sz w:val="20"/>
          <w:szCs w:val="20"/>
        </w:rPr>
        <w:t>LA C. LIC. MARIA</w:t>
      </w:r>
      <w:r w:rsidR="00BB6288">
        <w:rPr>
          <w:rFonts w:ascii="Arial" w:hAnsi="Arial" w:cs="Arial"/>
          <w:b/>
          <w:sz w:val="20"/>
          <w:szCs w:val="20"/>
        </w:rPr>
        <w:t xml:space="preserve"> ALICIA GARCIA NARRO, SECRETARIA</w:t>
      </w:r>
      <w:r w:rsidRPr="00327578">
        <w:rPr>
          <w:rFonts w:ascii="Arial" w:hAnsi="Arial" w:cs="Arial"/>
          <w:b/>
          <w:sz w:val="20"/>
          <w:szCs w:val="20"/>
        </w:rPr>
        <w:t xml:space="preserve"> DEL R. AYUNTAMIENTO DE SALTILLO, COAHUILA…………………………………….……………</w:t>
      </w:r>
      <w:r w:rsidR="00BB6288">
        <w:rPr>
          <w:rFonts w:ascii="Arial" w:hAnsi="Arial" w:cs="Arial"/>
          <w:b/>
          <w:sz w:val="20"/>
          <w:szCs w:val="20"/>
        </w:rPr>
        <w:t>…..</w:t>
      </w:r>
      <w:r w:rsidRPr="00327578">
        <w:rPr>
          <w:rFonts w:ascii="Arial" w:hAnsi="Arial" w:cs="Arial"/>
          <w:b/>
          <w:sz w:val="20"/>
          <w:szCs w:val="20"/>
        </w:rPr>
        <w:t>……………………………</w:t>
      </w:r>
    </w:p>
    <w:p w:rsidR="00AD4926" w:rsidRPr="00327578" w:rsidRDefault="00AD4926" w:rsidP="00AD4926">
      <w:pPr>
        <w:ind w:right="333"/>
        <w:jc w:val="center"/>
        <w:rPr>
          <w:rFonts w:ascii="Arial" w:hAnsi="Arial" w:cs="Arial"/>
          <w:b/>
          <w:sz w:val="20"/>
          <w:szCs w:val="20"/>
        </w:rPr>
      </w:pPr>
    </w:p>
    <w:p w:rsidR="00AD4926" w:rsidRPr="00327578" w:rsidRDefault="00AD4926" w:rsidP="00AD4926">
      <w:pPr>
        <w:ind w:right="333"/>
        <w:jc w:val="center"/>
        <w:rPr>
          <w:rFonts w:ascii="Arial" w:hAnsi="Arial" w:cs="Arial"/>
          <w:b/>
          <w:sz w:val="20"/>
          <w:szCs w:val="20"/>
        </w:rPr>
      </w:pPr>
      <w:r w:rsidRPr="00327578">
        <w:rPr>
          <w:rFonts w:ascii="Arial" w:hAnsi="Arial" w:cs="Arial"/>
          <w:b/>
          <w:sz w:val="20"/>
          <w:szCs w:val="20"/>
        </w:rPr>
        <w:lastRenderedPageBreak/>
        <w:t>C E R T I F I C A</w:t>
      </w:r>
    </w:p>
    <w:p w:rsidR="00AD4926" w:rsidRPr="00327578" w:rsidRDefault="00AD4926" w:rsidP="00AD4926">
      <w:pPr>
        <w:ind w:right="333"/>
        <w:jc w:val="center"/>
        <w:rPr>
          <w:rFonts w:ascii="Arial" w:hAnsi="Arial" w:cs="Arial"/>
          <w:b/>
          <w:sz w:val="20"/>
          <w:szCs w:val="20"/>
        </w:rPr>
      </w:pPr>
    </w:p>
    <w:p w:rsidR="00AD4926" w:rsidRDefault="00AD4926" w:rsidP="00AD4926">
      <w:pPr>
        <w:ind w:right="33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w:t>
      </w:r>
      <w:r w:rsidR="00BB6288">
        <w:rPr>
          <w:rFonts w:ascii="Arial" w:hAnsi="Arial" w:cs="Arial"/>
          <w:sz w:val="20"/>
          <w:szCs w:val="20"/>
        </w:rPr>
        <w:t xml:space="preserve"> asentada</w:t>
      </w:r>
      <w:r w:rsidRPr="00327578">
        <w:rPr>
          <w:rFonts w:ascii="Arial" w:hAnsi="Arial" w:cs="Arial"/>
          <w:sz w:val="20"/>
          <w:szCs w:val="20"/>
        </w:rPr>
        <w:t xml:space="preserve"> </w:t>
      </w:r>
      <w:r w:rsidR="00BB6288">
        <w:rPr>
          <w:rFonts w:ascii="Arial" w:hAnsi="Arial" w:cs="Arial"/>
          <w:sz w:val="20"/>
          <w:szCs w:val="20"/>
        </w:rPr>
        <w:t>e</w:t>
      </w:r>
      <w:r w:rsidRPr="00327578">
        <w:rPr>
          <w:rFonts w:ascii="Arial" w:hAnsi="Arial" w:cs="Arial"/>
          <w:sz w:val="20"/>
          <w:szCs w:val="20"/>
        </w:rPr>
        <w:t>l Acta de Cabildo 14</w:t>
      </w:r>
      <w:r w:rsidR="00BB6288">
        <w:rPr>
          <w:rFonts w:ascii="Arial" w:hAnsi="Arial" w:cs="Arial"/>
          <w:sz w:val="20"/>
          <w:szCs w:val="20"/>
        </w:rPr>
        <w:t>71</w:t>
      </w:r>
      <w:r w:rsidRPr="00327578">
        <w:rPr>
          <w:rFonts w:ascii="Arial" w:hAnsi="Arial" w:cs="Arial"/>
          <w:sz w:val="20"/>
          <w:szCs w:val="20"/>
        </w:rPr>
        <w:t>/</w:t>
      </w:r>
      <w:r w:rsidR="00BB6288">
        <w:rPr>
          <w:rFonts w:ascii="Arial" w:hAnsi="Arial" w:cs="Arial"/>
          <w:sz w:val="20"/>
          <w:szCs w:val="20"/>
        </w:rPr>
        <w:t>1</w:t>
      </w:r>
      <w:r w:rsidRPr="00327578">
        <w:rPr>
          <w:rFonts w:ascii="Arial" w:hAnsi="Arial" w:cs="Arial"/>
          <w:sz w:val="20"/>
          <w:szCs w:val="20"/>
        </w:rPr>
        <w:t>0/2015</w:t>
      </w:r>
      <w:r w:rsidR="00BB6288">
        <w:rPr>
          <w:rFonts w:ascii="Arial" w:hAnsi="Arial" w:cs="Arial"/>
          <w:sz w:val="20"/>
          <w:szCs w:val="20"/>
        </w:rPr>
        <w:t xml:space="preserve"> </w:t>
      </w:r>
      <w:r w:rsidRPr="00327578">
        <w:rPr>
          <w:rFonts w:ascii="Arial" w:hAnsi="Arial" w:cs="Arial"/>
          <w:sz w:val="20"/>
          <w:szCs w:val="20"/>
        </w:rPr>
        <w:t xml:space="preserve">de fecha </w:t>
      </w:r>
      <w:r>
        <w:rPr>
          <w:rFonts w:ascii="Arial" w:hAnsi="Arial" w:cs="Arial"/>
          <w:sz w:val="20"/>
          <w:szCs w:val="20"/>
        </w:rPr>
        <w:t>27</w:t>
      </w:r>
      <w:r w:rsidRPr="00327578">
        <w:rPr>
          <w:rFonts w:ascii="Arial" w:hAnsi="Arial" w:cs="Arial"/>
          <w:sz w:val="20"/>
          <w:szCs w:val="20"/>
        </w:rPr>
        <w:t xml:space="preserve"> de </w:t>
      </w:r>
      <w:r w:rsidR="00AB0EEC">
        <w:rPr>
          <w:rFonts w:ascii="Arial" w:hAnsi="Arial" w:cs="Arial"/>
          <w:sz w:val="20"/>
          <w:szCs w:val="20"/>
        </w:rPr>
        <w:t>mayo</w:t>
      </w:r>
      <w:r w:rsidRPr="00327578">
        <w:rPr>
          <w:rFonts w:ascii="Arial" w:hAnsi="Arial" w:cs="Arial"/>
          <w:sz w:val="20"/>
          <w:szCs w:val="20"/>
        </w:rPr>
        <w:t xml:space="preserve"> de 2015, la que contiene </w:t>
      </w:r>
      <w:r w:rsidR="00AB0EEC">
        <w:rPr>
          <w:rFonts w:ascii="Arial" w:hAnsi="Arial" w:cs="Arial"/>
          <w:sz w:val="20"/>
          <w:szCs w:val="20"/>
        </w:rPr>
        <w:t>entre otros, e</w:t>
      </w:r>
      <w:r w:rsidRPr="00327578">
        <w:rPr>
          <w:rFonts w:ascii="Arial" w:hAnsi="Arial" w:cs="Arial"/>
          <w:sz w:val="20"/>
          <w:szCs w:val="20"/>
        </w:rPr>
        <w:t xml:space="preserve">l siguiente acuerdo: </w:t>
      </w:r>
    </w:p>
    <w:p w:rsidR="00AD4926" w:rsidRDefault="00AD4926" w:rsidP="00AD4926">
      <w:pPr>
        <w:spacing w:line="276" w:lineRule="auto"/>
        <w:ind w:right="333"/>
        <w:jc w:val="both"/>
        <w:rPr>
          <w:rFonts w:ascii="Arial" w:eastAsia="Times" w:hAnsi="Arial" w:cs="Arial"/>
          <w:sz w:val="20"/>
          <w:szCs w:val="20"/>
        </w:rPr>
      </w:pPr>
      <w:r w:rsidRPr="00327578">
        <w:rPr>
          <w:rFonts w:ascii="Arial" w:eastAsia="Times" w:hAnsi="Arial" w:cs="Arial"/>
          <w:sz w:val="20"/>
          <w:szCs w:val="20"/>
        </w:rPr>
        <w:t>…..……………………….</w:t>
      </w:r>
    </w:p>
    <w:p w:rsidR="00AB0EEC" w:rsidRPr="00AB0EEC" w:rsidRDefault="00AB0EEC" w:rsidP="00AB0EEC">
      <w:pPr>
        <w:spacing w:line="276" w:lineRule="auto"/>
        <w:ind w:right="333"/>
        <w:jc w:val="center"/>
        <w:rPr>
          <w:rFonts w:ascii="Arial" w:eastAsia="Times" w:hAnsi="Arial" w:cs="Arial"/>
          <w:b/>
          <w:sz w:val="20"/>
          <w:szCs w:val="20"/>
        </w:rPr>
      </w:pPr>
      <w:r w:rsidRPr="00AB0EEC">
        <w:rPr>
          <w:rFonts w:ascii="Arial" w:hAnsi="Arial" w:cs="Arial"/>
          <w:b/>
          <w:sz w:val="20"/>
          <w:szCs w:val="20"/>
        </w:rPr>
        <w:t>CONVOCATORIA DE LA PRESEA SALTILLO EN SU EDICIÓN 2015.</w:t>
      </w:r>
    </w:p>
    <w:p w:rsidR="00AD4926" w:rsidRDefault="00AD4926" w:rsidP="00AB0EEC">
      <w:pPr>
        <w:ind w:right="333"/>
        <w:jc w:val="center"/>
        <w:rPr>
          <w:rFonts w:ascii="Arial" w:eastAsia="Times" w:hAnsi="Arial" w:cs="Arial"/>
          <w:b/>
          <w:sz w:val="20"/>
          <w:szCs w:val="20"/>
        </w:rPr>
      </w:pPr>
    </w:p>
    <w:p w:rsidR="00AB0EEC" w:rsidRPr="00976ABF" w:rsidRDefault="00AB0EEC" w:rsidP="00AB0EEC">
      <w:pPr>
        <w:ind w:right="333"/>
        <w:jc w:val="center"/>
        <w:rPr>
          <w:rFonts w:ascii="Arial" w:hAnsi="Arial" w:cs="Arial"/>
          <w:sz w:val="20"/>
          <w:szCs w:val="20"/>
        </w:rPr>
      </w:pPr>
      <w:r w:rsidRPr="00976ABF">
        <w:rPr>
          <w:rFonts w:ascii="Arial" w:hAnsi="Arial" w:cs="Arial"/>
          <w:sz w:val="20"/>
          <w:szCs w:val="20"/>
        </w:rPr>
        <w:t>Con fundamento en los artículos del 1 al 35 y demás relativos y aplicables del Reglamento de Preseas, Premios y Galardones, el Republicano Ayuntamiento de Saltillo, Coahuila de Zaragoza.</w:t>
      </w:r>
    </w:p>
    <w:p w:rsidR="00AB0EEC" w:rsidRPr="00976ABF" w:rsidRDefault="00AB0EEC" w:rsidP="00AB0EEC">
      <w:pPr>
        <w:ind w:right="333"/>
        <w:jc w:val="center"/>
        <w:rPr>
          <w:rFonts w:ascii="Arial" w:hAnsi="Arial" w:cs="Arial"/>
          <w:sz w:val="20"/>
          <w:szCs w:val="20"/>
        </w:rPr>
      </w:pPr>
    </w:p>
    <w:p w:rsidR="00AB0EEC" w:rsidRPr="00976ABF" w:rsidRDefault="00AB0EEC" w:rsidP="00AB0EEC">
      <w:pPr>
        <w:ind w:right="333"/>
        <w:jc w:val="center"/>
        <w:rPr>
          <w:rFonts w:ascii="Arial" w:hAnsi="Arial" w:cs="Arial"/>
          <w:b/>
          <w:sz w:val="20"/>
          <w:szCs w:val="20"/>
          <w:u w:val="single"/>
        </w:rPr>
      </w:pPr>
      <w:r w:rsidRPr="00976ABF">
        <w:rPr>
          <w:rFonts w:ascii="Arial" w:hAnsi="Arial" w:cs="Arial"/>
          <w:b/>
          <w:sz w:val="20"/>
          <w:szCs w:val="20"/>
          <w:u w:val="single"/>
        </w:rPr>
        <w:t>CONVOCA:</w:t>
      </w:r>
    </w:p>
    <w:p w:rsidR="00AB0EEC" w:rsidRPr="00976ABF" w:rsidRDefault="00AB0EEC" w:rsidP="00AB0EEC">
      <w:pPr>
        <w:ind w:right="333"/>
        <w:jc w:val="center"/>
        <w:rPr>
          <w:rFonts w:ascii="Arial" w:hAnsi="Arial" w:cs="Arial"/>
          <w:b/>
          <w:sz w:val="20"/>
          <w:szCs w:val="20"/>
        </w:rPr>
      </w:pPr>
    </w:p>
    <w:p w:rsidR="00AB0EEC" w:rsidRPr="00976ABF" w:rsidRDefault="00AB0EEC" w:rsidP="00AB0EEC">
      <w:pPr>
        <w:ind w:right="333"/>
        <w:jc w:val="both"/>
        <w:rPr>
          <w:rFonts w:ascii="Arial" w:hAnsi="Arial" w:cs="Arial"/>
          <w:b/>
          <w:sz w:val="20"/>
          <w:szCs w:val="20"/>
        </w:rPr>
      </w:pPr>
      <w:r w:rsidRPr="00976ABF">
        <w:rPr>
          <w:rFonts w:ascii="Arial" w:hAnsi="Arial" w:cs="Arial"/>
          <w:sz w:val="20"/>
          <w:szCs w:val="20"/>
        </w:rPr>
        <w:t>A las instituciones públicas y privadas, a los clubes de servicio, a las organizaciones sindicales, a las asociaciones, escuelas y a la sociedad saltillense en general, a proponer candidatos a recibir  la</w:t>
      </w:r>
      <w:r w:rsidRPr="00976ABF">
        <w:rPr>
          <w:rFonts w:ascii="Arial" w:hAnsi="Arial" w:cs="Arial"/>
          <w:b/>
          <w:sz w:val="20"/>
          <w:szCs w:val="20"/>
        </w:rPr>
        <w:t xml:space="preserve"> Presea Saltillo, </w:t>
      </w:r>
      <w:r w:rsidRPr="00976ABF">
        <w:rPr>
          <w:rFonts w:ascii="Arial" w:hAnsi="Arial" w:cs="Arial"/>
          <w:sz w:val="20"/>
          <w:szCs w:val="20"/>
        </w:rPr>
        <w:t>en su edición  2015</w:t>
      </w:r>
      <w:r w:rsidRPr="00976ABF">
        <w:rPr>
          <w:rFonts w:ascii="Arial" w:hAnsi="Arial" w:cs="Arial"/>
          <w:b/>
          <w:sz w:val="20"/>
          <w:szCs w:val="20"/>
        </w:rPr>
        <w:t xml:space="preserve">, </w:t>
      </w:r>
      <w:r w:rsidRPr="00976ABF">
        <w:rPr>
          <w:rFonts w:ascii="Arial" w:hAnsi="Arial" w:cs="Arial"/>
          <w:sz w:val="20"/>
          <w:szCs w:val="20"/>
        </w:rPr>
        <w:t>de acuerdo con las siguientes:</w:t>
      </w:r>
    </w:p>
    <w:p w:rsidR="00AB0EEC" w:rsidRPr="00976ABF" w:rsidRDefault="00AB0EEC" w:rsidP="00AB0EEC">
      <w:pPr>
        <w:ind w:right="333"/>
        <w:jc w:val="center"/>
        <w:rPr>
          <w:rFonts w:ascii="Arial" w:hAnsi="Arial" w:cs="Arial"/>
          <w:b/>
          <w:sz w:val="20"/>
          <w:szCs w:val="20"/>
          <w:u w:val="single"/>
        </w:rPr>
      </w:pPr>
    </w:p>
    <w:p w:rsidR="00AB0EEC" w:rsidRPr="00976ABF" w:rsidRDefault="00AB0EEC" w:rsidP="00AB0EEC">
      <w:pPr>
        <w:ind w:right="333"/>
        <w:jc w:val="center"/>
        <w:rPr>
          <w:rFonts w:ascii="Arial" w:hAnsi="Arial" w:cs="Arial"/>
          <w:b/>
          <w:sz w:val="20"/>
          <w:szCs w:val="20"/>
          <w:u w:val="single"/>
        </w:rPr>
      </w:pPr>
      <w:r w:rsidRPr="00976ABF">
        <w:rPr>
          <w:rFonts w:ascii="Arial" w:hAnsi="Arial" w:cs="Arial"/>
          <w:b/>
          <w:sz w:val="20"/>
          <w:szCs w:val="20"/>
          <w:u w:val="single"/>
        </w:rPr>
        <w:t>BASES</w:t>
      </w:r>
    </w:p>
    <w:p w:rsidR="00AB0EEC" w:rsidRPr="00976ABF" w:rsidRDefault="00AB0EEC" w:rsidP="00AB0EEC">
      <w:pPr>
        <w:ind w:right="333"/>
        <w:jc w:val="both"/>
        <w:rPr>
          <w:rFonts w:ascii="Arial" w:hAnsi="Arial" w:cs="Arial"/>
          <w:b/>
          <w:sz w:val="20"/>
          <w:szCs w:val="20"/>
        </w:rPr>
      </w:pPr>
    </w:p>
    <w:p w:rsidR="00AB0EEC" w:rsidRPr="00976ABF" w:rsidRDefault="00AB0EEC" w:rsidP="00AB0EEC">
      <w:pPr>
        <w:ind w:right="333"/>
        <w:jc w:val="both"/>
        <w:rPr>
          <w:rFonts w:ascii="Arial" w:hAnsi="Arial" w:cs="Arial"/>
          <w:sz w:val="20"/>
          <w:szCs w:val="20"/>
        </w:rPr>
      </w:pPr>
      <w:r w:rsidRPr="00976ABF">
        <w:rPr>
          <w:rFonts w:ascii="Arial" w:hAnsi="Arial" w:cs="Arial"/>
          <w:b/>
          <w:sz w:val="20"/>
          <w:szCs w:val="20"/>
        </w:rPr>
        <w:t xml:space="preserve">PRIMERA.- DEL OBJETO. </w:t>
      </w:r>
      <w:r w:rsidRPr="00976ABF">
        <w:rPr>
          <w:rFonts w:ascii="Arial" w:hAnsi="Arial" w:cs="Arial"/>
          <w:sz w:val="20"/>
          <w:szCs w:val="20"/>
        </w:rPr>
        <w:t>La</w:t>
      </w:r>
      <w:r w:rsidRPr="00976ABF">
        <w:rPr>
          <w:rFonts w:ascii="Arial" w:hAnsi="Arial" w:cs="Arial"/>
          <w:b/>
          <w:sz w:val="20"/>
          <w:szCs w:val="20"/>
        </w:rPr>
        <w:t xml:space="preserve"> Presea Saltillo</w:t>
      </w:r>
      <w:r w:rsidRPr="00976ABF">
        <w:rPr>
          <w:rFonts w:ascii="Arial" w:hAnsi="Arial" w:cs="Arial"/>
          <w:sz w:val="20"/>
          <w:szCs w:val="20"/>
        </w:rPr>
        <w:t xml:space="preserve"> es el máximo reconocimiento que el R. Ayuntamiento de Saltillo, Coahuila de Zaragoza, otorga año con año, a ciudadanos saltillenses, a instituciones públicas o privadas, cuya labor, obra o servicios prestados a la comunidad, los distingan y sean relevantes para la ciudad y sus habitantes.</w:t>
      </w:r>
    </w:p>
    <w:p w:rsidR="00AB0EEC" w:rsidRPr="00976ABF" w:rsidRDefault="00AB0EEC" w:rsidP="00AB0EEC">
      <w:pPr>
        <w:ind w:right="333"/>
        <w:jc w:val="both"/>
        <w:rPr>
          <w:rFonts w:ascii="Arial" w:hAnsi="Arial" w:cs="Arial"/>
          <w:b/>
          <w:sz w:val="20"/>
          <w:szCs w:val="20"/>
        </w:rPr>
      </w:pPr>
    </w:p>
    <w:p w:rsidR="00AB0EEC" w:rsidRPr="00976ABF" w:rsidRDefault="00AB0EEC" w:rsidP="00AB0EEC">
      <w:pPr>
        <w:ind w:right="333"/>
        <w:jc w:val="both"/>
        <w:rPr>
          <w:rFonts w:ascii="Arial" w:hAnsi="Arial" w:cs="Arial"/>
          <w:sz w:val="20"/>
          <w:szCs w:val="20"/>
        </w:rPr>
      </w:pPr>
      <w:r w:rsidRPr="00976ABF">
        <w:rPr>
          <w:rFonts w:ascii="Arial" w:hAnsi="Arial" w:cs="Arial"/>
          <w:b/>
          <w:sz w:val="20"/>
          <w:szCs w:val="20"/>
        </w:rPr>
        <w:t xml:space="preserve">SEGUNDA.- DE LOS REQUISITOS. </w:t>
      </w:r>
      <w:r w:rsidRPr="00976ABF">
        <w:rPr>
          <w:rFonts w:ascii="Arial" w:hAnsi="Arial" w:cs="Arial"/>
          <w:sz w:val="20"/>
          <w:szCs w:val="20"/>
        </w:rPr>
        <w:t xml:space="preserve">Los aspirantes a recibir la </w:t>
      </w:r>
      <w:r w:rsidRPr="00976ABF">
        <w:rPr>
          <w:rFonts w:ascii="Arial" w:hAnsi="Arial" w:cs="Arial"/>
          <w:b/>
          <w:sz w:val="20"/>
          <w:szCs w:val="20"/>
        </w:rPr>
        <w:t>Presea Saltillo 2015</w:t>
      </w:r>
      <w:r w:rsidRPr="00976ABF">
        <w:rPr>
          <w:rFonts w:ascii="Arial" w:hAnsi="Arial" w:cs="Arial"/>
          <w:sz w:val="20"/>
          <w:szCs w:val="20"/>
        </w:rPr>
        <w:t xml:space="preserve"> deberán cumplir con los siguientes requisitos:</w:t>
      </w:r>
    </w:p>
    <w:p w:rsidR="00AB0EEC" w:rsidRPr="00976ABF" w:rsidRDefault="00AB0EEC" w:rsidP="00AB0EEC">
      <w:pPr>
        <w:ind w:right="333"/>
        <w:jc w:val="both"/>
        <w:rPr>
          <w:rFonts w:ascii="Arial" w:hAnsi="Arial" w:cs="Arial"/>
          <w:sz w:val="20"/>
          <w:szCs w:val="20"/>
        </w:rPr>
      </w:pPr>
    </w:p>
    <w:p w:rsidR="00AB0EEC" w:rsidRPr="00976ABF" w:rsidRDefault="00AB0EEC" w:rsidP="00AB0EEC">
      <w:pPr>
        <w:numPr>
          <w:ilvl w:val="0"/>
          <w:numId w:val="2"/>
        </w:numPr>
        <w:ind w:left="0" w:right="333" w:firstLine="142"/>
        <w:jc w:val="both"/>
        <w:rPr>
          <w:rFonts w:ascii="Arial" w:hAnsi="Arial" w:cs="Arial"/>
          <w:sz w:val="20"/>
          <w:szCs w:val="20"/>
        </w:rPr>
      </w:pPr>
      <w:r w:rsidRPr="00976ABF">
        <w:rPr>
          <w:rFonts w:ascii="Arial" w:hAnsi="Arial" w:cs="Arial"/>
          <w:sz w:val="20"/>
          <w:szCs w:val="20"/>
        </w:rPr>
        <w:t>Ser mexicano o mexicana.</w:t>
      </w:r>
    </w:p>
    <w:p w:rsidR="00AB0EEC" w:rsidRPr="00976ABF" w:rsidRDefault="00AB0EEC" w:rsidP="009B1171">
      <w:pPr>
        <w:pStyle w:val="Prrafodelista"/>
        <w:numPr>
          <w:ilvl w:val="0"/>
          <w:numId w:val="2"/>
        </w:numPr>
        <w:ind w:left="709" w:right="333" w:hanging="568"/>
        <w:jc w:val="both"/>
        <w:rPr>
          <w:rFonts w:ascii="Arial" w:hAnsi="Arial" w:cs="Arial"/>
          <w:sz w:val="20"/>
          <w:szCs w:val="20"/>
        </w:rPr>
      </w:pPr>
      <w:r w:rsidRPr="00976ABF">
        <w:rPr>
          <w:rFonts w:ascii="Arial" w:hAnsi="Arial" w:cs="Arial"/>
          <w:sz w:val="20"/>
          <w:szCs w:val="20"/>
        </w:rPr>
        <w:t xml:space="preserve">Haber nacido en el Municipio de Saltillo, Coahuila de Zaragoza, o residir </w:t>
      </w:r>
      <w:proofErr w:type="gramStart"/>
      <w:r w:rsidRPr="00976ABF">
        <w:rPr>
          <w:rFonts w:ascii="Arial" w:hAnsi="Arial" w:cs="Arial"/>
          <w:sz w:val="20"/>
          <w:szCs w:val="20"/>
        </w:rPr>
        <w:t xml:space="preserve">en el mismo por lo menos diez años ininterrumpidos a la fecha </w:t>
      </w:r>
      <w:proofErr w:type="gramEnd"/>
      <w:r w:rsidRPr="00976ABF">
        <w:rPr>
          <w:rFonts w:ascii="Arial" w:hAnsi="Arial" w:cs="Arial"/>
          <w:sz w:val="20"/>
          <w:szCs w:val="20"/>
        </w:rPr>
        <w:t xml:space="preserve"> de expedición de la convocatoria.</w:t>
      </w:r>
    </w:p>
    <w:p w:rsidR="00AB0EEC" w:rsidRPr="00976ABF" w:rsidRDefault="00AB0EEC" w:rsidP="00AB0EEC">
      <w:pPr>
        <w:pStyle w:val="Prrafodelista"/>
        <w:numPr>
          <w:ilvl w:val="0"/>
          <w:numId w:val="2"/>
        </w:numPr>
        <w:ind w:left="0" w:right="333" w:firstLine="142"/>
        <w:jc w:val="both"/>
        <w:rPr>
          <w:rFonts w:ascii="Arial" w:hAnsi="Arial" w:cs="Arial"/>
          <w:sz w:val="20"/>
          <w:szCs w:val="20"/>
        </w:rPr>
      </w:pPr>
      <w:r w:rsidRPr="00976ABF">
        <w:rPr>
          <w:rFonts w:ascii="Arial" w:hAnsi="Arial" w:cs="Arial"/>
          <w:sz w:val="20"/>
          <w:szCs w:val="20"/>
        </w:rPr>
        <w:t>Tener modo honesto de vivir.</w:t>
      </w:r>
    </w:p>
    <w:p w:rsidR="00AB0EEC" w:rsidRPr="00976ABF" w:rsidRDefault="00AB0EEC" w:rsidP="00AB0EEC">
      <w:pPr>
        <w:pStyle w:val="Prrafodelista"/>
        <w:numPr>
          <w:ilvl w:val="0"/>
          <w:numId w:val="2"/>
        </w:numPr>
        <w:ind w:left="0" w:right="333" w:firstLine="142"/>
        <w:jc w:val="both"/>
        <w:rPr>
          <w:rFonts w:ascii="Arial" w:hAnsi="Arial" w:cs="Arial"/>
          <w:sz w:val="20"/>
          <w:szCs w:val="20"/>
        </w:rPr>
      </w:pPr>
      <w:r w:rsidRPr="00976ABF">
        <w:rPr>
          <w:rFonts w:ascii="Arial" w:hAnsi="Arial" w:cs="Arial"/>
          <w:sz w:val="20"/>
          <w:szCs w:val="20"/>
        </w:rPr>
        <w:t>No haber recibido, la</w:t>
      </w:r>
      <w:r w:rsidRPr="00976ABF">
        <w:rPr>
          <w:rFonts w:ascii="Arial" w:hAnsi="Arial" w:cs="Arial"/>
          <w:b/>
          <w:sz w:val="20"/>
          <w:szCs w:val="20"/>
        </w:rPr>
        <w:t xml:space="preserve"> Presea Saltillo</w:t>
      </w:r>
      <w:r w:rsidRPr="00976ABF">
        <w:rPr>
          <w:rFonts w:ascii="Arial" w:hAnsi="Arial" w:cs="Arial"/>
          <w:sz w:val="20"/>
          <w:szCs w:val="20"/>
        </w:rPr>
        <w:t>, aunque se trate de otro mérito o actividad.</w:t>
      </w:r>
    </w:p>
    <w:p w:rsidR="00AB0EEC" w:rsidRPr="00976ABF" w:rsidRDefault="00AB0EEC" w:rsidP="009B1171">
      <w:pPr>
        <w:pStyle w:val="Prrafodelista"/>
        <w:numPr>
          <w:ilvl w:val="0"/>
          <w:numId w:val="2"/>
        </w:numPr>
        <w:ind w:left="709" w:right="333" w:hanging="567"/>
        <w:jc w:val="both"/>
        <w:rPr>
          <w:rFonts w:ascii="Arial" w:hAnsi="Arial" w:cs="Arial"/>
          <w:sz w:val="20"/>
          <w:szCs w:val="20"/>
        </w:rPr>
      </w:pPr>
      <w:r w:rsidRPr="00976ABF">
        <w:rPr>
          <w:rFonts w:ascii="Arial" w:hAnsi="Arial" w:cs="Arial"/>
          <w:sz w:val="20"/>
          <w:szCs w:val="20"/>
        </w:rPr>
        <w:t>Contar con una trayectoria destacada o haber realizado actividades relevantes en el arte, en la ciencia, en el deporte, en la práctica de su profesión o en el servicio a la comunidad.</w:t>
      </w:r>
    </w:p>
    <w:p w:rsidR="00AB0EEC" w:rsidRPr="00976ABF" w:rsidRDefault="00AB0EEC" w:rsidP="009B1171">
      <w:pPr>
        <w:pStyle w:val="Prrafodelista"/>
        <w:numPr>
          <w:ilvl w:val="0"/>
          <w:numId w:val="2"/>
        </w:numPr>
        <w:ind w:left="709" w:right="333" w:hanging="568"/>
        <w:jc w:val="both"/>
        <w:rPr>
          <w:rFonts w:ascii="Arial" w:hAnsi="Arial" w:cs="Arial"/>
          <w:sz w:val="20"/>
          <w:szCs w:val="20"/>
        </w:rPr>
      </w:pPr>
      <w:r w:rsidRPr="00976ABF">
        <w:rPr>
          <w:rFonts w:ascii="Arial" w:hAnsi="Arial" w:cs="Arial"/>
          <w:sz w:val="20"/>
          <w:szCs w:val="20"/>
        </w:rPr>
        <w:t xml:space="preserve">Los demás que sean propios a la </w:t>
      </w:r>
      <w:r w:rsidRPr="00976ABF">
        <w:rPr>
          <w:rFonts w:ascii="Arial" w:hAnsi="Arial" w:cs="Arial"/>
          <w:b/>
          <w:sz w:val="20"/>
          <w:szCs w:val="20"/>
        </w:rPr>
        <w:t xml:space="preserve">Presea Saltillo </w:t>
      </w:r>
      <w:r w:rsidRPr="00976ABF">
        <w:rPr>
          <w:rFonts w:ascii="Arial" w:hAnsi="Arial" w:cs="Arial"/>
          <w:sz w:val="20"/>
          <w:szCs w:val="20"/>
        </w:rPr>
        <w:t>y que estén contemplados en el Reglamento de Preseas, Premios y Galardones del R. Ayuntamiento Saltillo, Coahuila de Zaragoza, y en esta convocatoria.</w:t>
      </w:r>
    </w:p>
    <w:p w:rsidR="00AB0EEC" w:rsidRPr="00976ABF" w:rsidRDefault="00AB0EEC" w:rsidP="00AB0EEC">
      <w:pPr>
        <w:pStyle w:val="Prrafodelista"/>
        <w:ind w:left="0" w:right="333"/>
        <w:jc w:val="both"/>
        <w:rPr>
          <w:rFonts w:ascii="Arial" w:hAnsi="Arial" w:cs="Arial"/>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b/>
          <w:sz w:val="20"/>
          <w:szCs w:val="20"/>
        </w:rPr>
        <w:t xml:space="preserve">TERCERA.- DE LOS DOCUMENTOS. </w:t>
      </w:r>
      <w:r w:rsidRPr="00976ABF">
        <w:rPr>
          <w:rFonts w:ascii="Arial" w:hAnsi="Arial" w:cs="Arial"/>
          <w:sz w:val="20"/>
          <w:szCs w:val="20"/>
        </w:rPr>
        <w:t xml:space="preserve">Los aspirantes o quienes los propongan como candidatos a recibir la </w:t>
      </w:r>
      <w:r w:rsidRPr="00976ABF">
        <w:rPr>
          <w:rFonts w:ascii="Arial" w:hAnsi="Arial" w:cs="Arial"/>
          <w:b/>
          <w:sz w:val="20"/>
          <w:szCs w:val="20"/>
        </w:rPr>
        <w:t xml:space="preserve">Presea Saltillo </w:t>
      </w:r>
      <w:r w:rsidRPr="00976ABF">
        <w:rPr>
          <w:rFonts w:ascii="Arial" w:hAnsi="Arial" w:cs="Arial"/>
          <w:sz w:val="20"/>
          <w:szCs w:val="20"/>
        </w:rPr>
        <w:t>en su edición  2015; deberán presentar los siguientes documentos:</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p>
    <w:p w:rsidR="00AB0EEC" w:rsidRPr="00976ABF" w:rsidRDefault="00AB0EEC" w:rsidP="009B1171">
      <w:pPr>
        <w:pStyle w:val="Prrafodelista"/>
        <w:numPr>
          <w:ilvl w:val="0"/>
          <w:numId w:val="1"/>
        </w:numPr>
        <w:autoSpaceDE w:val="0"/>
        <w:autoSpaceDN w:val="0"/>
        <w:adjustRightInd w:val="0"/>
        <w:spacing w:after="200"/>
        <w:ind w:left="709" w:right="333" w:hanging="283"/>
        <w:jc w:val="both"/>
        <w:rPr>
          <w:rFonts w:ascii="Arial" w:hAnsi="Arial" w:cs="Arial"/>
          <w:sz w:val="20"/>
          <w:szCs w:val="20"/>
        </w:rPr>
      </w:pPr>
      <w:r w:rsidRPr="00976ABF">
        <w:rPr>
          <w:rFonts w:ascii="Arial" w:hAnsi="Arial" w:cs="Arial"/>
          <w:sz w:val="20"/>
          <w:szCs w:val="20"/>
        </w:rPr>
        <w:t xml:space="preserve">Formato de registro del participante, el cual estará disponible en las oficinas de  la Secretaría del Ayuntamiento o en el portal de internet.  </w:t>
      </w:r>
    </w:p>
    <w:p w:rsidR="00AB0EEC" w:rsidRPr="00976ABF" w:rsidRDefault="00AB0EEC" w:rsidP="009B1171">
      <w:pPr>
        <w:pStyle w:val="Prrafodelista"/>
        <w:numPr>
          <w:ilvl w:val="0"/>
          <w:numId w:val="1"/>
        </w:numPr>
        <w:autoSpaceDE w:val="0"/>
        <w:autoSpaceDN w:val="0"/>
        <w:adjustRightInd w:val="0"/>
        <w:spacing w:after="200"/>
        <w:ind w:left="709" w:right="333" w:hanging="283"/>
        <w:jc w:val="both"/>
        <w:rPr>
          <w:rFonts w:ascii="Arial" w:hAnsi="Arial" w:cs="Arial"/>
          <w:sz w:val="20"/>
          <w:szCs w:val="20"/>
        </w:rPr>
      </w:pPr>
      <w:r w:rsidRPr="00976ABF">
        <w:rPr>
          <w:rFonts w:ascii="Arial" w:hAnsi="Arial" w:cs="Arial"/>
          <w:sz w:val="20"/>
          <w:szCs w:val="20"/>
        </w:rPr>
        <w:t xml:space="preserve">Los aspirantes que se postulen en forma personal, deberán presentar un escrito que exprese las razones por las que desean ser acreedores a la </w:t>
      </w:r>
      <w:r w:rsidRPr="00976ABF">
        <w:rPr>
          <w:rFonts w:ascii="Arial" w:hAnsi="Arial" w:cs="Arial"/>
          <w:b/>
          <w:sz w:val="20"/>
          <w:szCs w:val="20"/>
        </w:rPr>
        <w:t>Presea Saltillo 2015</w:t>
      </w:r>
      <w:r w:rsidRPr="00976ABF">
        <w:rPr>
          <w:rFonts w:ascii="Arial" w:hAnsi="Arial" w:cs="Arial"/>
          <w:sz w:val="20"/>
          <w:szCs w:val="20"/>
        </w:rPr>
        <w:t>.</w:t>
      </w:r>
    </w:p>
    <w:p w:rsidR="00AB0EEC" w:rsidRPr="00976ABF" w:rsidRDefault="00AB0EEC" w:rsidP="009B1171">
      <w:pPr>
        <w:pStyle w:val="Prrafodelista"/>
        <w:numPr>
          <w:ilvl w:val="0"/>
          <w:numId w:val="1"/>
        </w:numPr>
        <w:autoSpaceDE w:val="0"/>
        <w:autoSpaceDN w:val="0"/>
        <w:adjustRightInd w:val="0"/>
        <w:spacing w:after="200"/>
        <w:ind w:left="709" w:right="333" w:hanging="283"/>
        <w:jc w:val="both"/>
        <w:rPr>
          <w:rFonts w:ascii="Arial" w:hAnsi="Arial" w:cs="Arial"/>
          <w:sz w:val="20"/>
          <w:szCs w:val="20"/>
        </w:rPr>
      </w:pPr>
      <w:r w:rsidRPr="00976ABF">
        <w:rPr>
          <w:rFonts w:ascii="Arial" w:hAnsi="Arial" w:cs="Arial"/>
          <w:sz w:val="20"/>
          <w:szCs w:val="20"/>
        </w:rPr>
        <w:t>Si se trata de una candidatura propuesta por terceras personas, se deberán presentar tres cartas de recomendación en original, mediante las cuales se proponga  la candidatura de una persona, institución o grupo.</w:t>
      </w:r>
    </w:p>
    <w:p w:rsidR="00AB0EEC" w:rsidRPr="00976ABF" w:rsidRDefault="00AB0EEC" w:rsidP="009B1171">
      <w:pPr>
        <w:pStyle w:val="Prrafodelista"/>
        <w:numPr>
          <w:ilvl w:val="0"/>
          <w:numId w:val="1"/>
        </w:numPr>
        <w:autoSpaceDE w:val="0"/>
        <w:autoSpaceDN w:val="0"/>
        <w:adjustRightInd w:val="0"/>
        <w:spacing w:after="200"/>
        <w:ind w:left="709" w:right="333" w:hanging="283"/>
        <w:jc w:val="both"/>
        <w:rPr>
          <w:rFonts w:ascii="Arial" w:hAnsi="Arial" w:cs="Arial"/>
          <w:sz w:val="20"/>
          <w:szCs w:val="20"/>
        </w:rPr>
      </w:pPr>
      <w:r w:rsidRPr="00976ABF">
        <w:rPr>
          <w:rFonts w:ascii="Arial" w:hAnsi="Arial" w:cs="Arial"/>
          <w:sz w:val="20"/>
          <w:szCs w:val="20"/>
        </w:rPr>
        <w:t>Original de currículum vitae del participante y en el caso de grupos o personas morales, se deberá entregar una semblanza que incluya datos generales de la trayectoria, historia, objetivos y logros obtenidos.</w:t>
      </w:r>
    </w:p>
    <w:p w:rsidR="00AB0EEC" w:rsidRPr="00976ABF" w:rsidRDefault="00AB0EEC" w:rsidP="009B1171">
      <w:pPr>
        <w:pStyle w:val="Prrafodelista"/>
        <w:numPr>
          <w:ilvl w:val="0"/>
          <w:numId w:val="1"/>
        </w:numPr>
        <w:autoSpaceDE w:val="0"/>
        <w:autoSpaceDN w:val="0"/>
        <w:adjustRightInd w:val="0"/>
        <w:spacing w:after="200"/>
        <w:ind w:left="709" w:right="333" w:hanging="283"/>
        <w:jc w:val="both"/>
        <w:rPr>
          <w:rFonts w:ascii="Arial" w:hAnsi="Arial" w:cs="Arial"/>
          <w:sz w:val="20"/>
          <w:szCs w:val="20"/>
        </w:rPr>
      </w:pPr>
      <w:r w:rsidRPr="00976ABF">
        <w:rPr>
          <w:rFonts w:ascii="Arial" w:hAnsi="Arial" w:cs="Arial"/>
          <w:sz w:val="20"/>
          <w:szCs w:val="20"/>
        </w:rPr>
        <w:t>Copia del acta de nacimiento del participante; en caso de grupos, se deberá entregar documento que acredite más de cinco años de actividad en el municipio: en caso de asociaciones civiles deberá presentar copia del acta constitutiva y una relación de su directiva en funciones.</w:t>
      </w:r>
    </w:p>
    <w:p w:rsidR="00AB0EEC" w:rsidRPr="00976ABF" w:rsidRDefault="00AB0EEC" w:rsidP="009B1171">
      <w:pPr>
        <w:pStyle w:val="Prrafodelista"/>
        <w:numPr>
          <w:ilvl w:val="0"/>
          <w:numId w:val="1"/>
        </w:numPr>
        <w:autoSpaceDE w:val="0"/>
        <w:autoSpaceDN w:val="0"/>
        <w:adjustRightInd w:val="0"/>
        <w:spacing w:after="200"/>
        <w:ind w:left="0" w:right="333" w:firstLine="426"/>
        <w:jc w:val="both"/>
        <w:rPr>
          <w:rFonts w:ascii="Arial" w:hAnsi="Arial" w:cs="Arial"/>
          <w:sz w:val="20"/>
          <w:szCs w:val="20"/>
        </w:rPr>
      </w:pPr>
      <w:r w:rsidRPr="00976ABF">
        <w:rPr>
          <w:rFonts w:ascii="Arial" w:hAnsi="Arial" w:cs="Arial"/>
          <w:sz w:val="20"/>
          <w:szCs w:val="20"/>
        </w:rPr>
        <w:lastRenderedPageBreak/>
        <w:t>Constancia de residencia o cualquier otro documento que la acredite.</w:t>
      </w:r>
    </w:p>
    <w:p w:rsidR="00AB0EEC" w:rsidRPr="00976ABF" w:rsidRDefault="00AB0EEC" w:rsidP="009B1171">
      <w:pPr>
        <w:pStyle w:val="Prrafodelista"/>
        <w:numPr>
          <w:ilvl w:val="0"/>
          <w:numId w:val="1"/>
        </w:numPr>
        <w:autoSpaceDE w:val="0"/>
        <w:autoSpaceDN w:val="0"/>
        <w:adjustRightInd w:val="0"/>
        <w:spacing w:after="200"/>
        <w:ind w:left="0" w:right="333" w:firstLine="426"/>
        <w:jc w:val="both"/>
        <w:rPr>
          <w:rFonts w:ascii="Arial" w:hAnsi="Arial" w:cs="Arial"/>
          <w:sz w:val="20"/>
          <w:szCs w:val="20"/>
        </w:rPr>
      </w:pPr>
      <w:r w:rsidRPr="00976ABF">
        <w:rPr>
          <w:rFonts w:ascii="Arial" w:hAnsi="Arial" w:cs="Arial"/>
          <w:sz w:val="20"/>
          <w:szCs w:val="20"/>
        </w:rPr>
        <w:t>Copia de comprobante de domicilio.</w:t>
      </w:r>
    </w:p>
    <w:p w:rsidR="00AB0EEC" w:rsidRPr="00976ABF" w:rsidRDefault="00AB0EEC" w:rsidP="009B1171">
      <w:pPr>
        <w:pStyle w:val="Prrafodelista"/>
        <w:numPr>
          <w:ilvl w:val="0"/>
          <w:numId w:val="1"/>
        </w:numPr>
        <w:autoSpaceDE w:val="0"/>
        <w:autoSpaceDN w:val="0"/>
        <w:adjustRightInd w:val="0"/>
        <w:spacing w:after="200"/>
        <w:ind w:left="709" w:right="333" w:hanging="283"/>
        <w:jc w:val="both"/>
        <w:rPr>
          <w:rFonts w:ascii="Arial" w:hAnsi="Arial" w:cs="Arial"/>
          <w:sz w:val="20"/>
          <w:szCs w:val="20"/>
        </w:rPr>
      </w:pPr>
      <w:r w:rsidRPr="00976ABF">
        <w:rPr>
          <w:rFonts w:ascii="Arial" w:hAnsi="Arial" w:cs="Arial"/>
          <w:sz w:val="20"/>
          <w:szCs w:val="20"/>
        </w:rPr>
        <w:t>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b/>
          <w:sz w:val="20"/>
          <w:szCs w:val="20"/>
        </w:rPr>
        <w:t>CUARTA.- DE LA COMISIÓN DE RECEPCIÓN</w:t>
      </w:r>
      <w:r w:rsidRPr="00976ABF">
        <w:rPr>
          <w:rFonts w:ascii="Arial" w:hAnsi="Arial" w:cs="Arial"/>
          <w:sz w:val="20"/>
          <w:szCs w:val="20"/>
        </w:rPr>
        <w:t xml:space="preserve">. </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Está integrada por:</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Comisión de Educación.</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Comisión de Cultura y Rescate de Valores Humanos.</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Director o encargado del Despacho del Instituto Municipal de Cultura de Saltillo.</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El titular de la Secretaria del Ayuntamiento.</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 xml:space="preserve">Los integrantes de la Comisión de Recepción, decidirán sobre los asuntos no previstos en la presente convocatoria. </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r w:rsidRPr="00976ABF">
        <w:rPr>
          <w:rFonts w:ascii="Arial" w:hAnsi="Arial" w:cs="Arial"/>
          <w:b/>
          <w:sz w:val="20"/>
          <w:szCs w:val="20"/>
        </w:rPr>
        <w:t xml:space="preserve">QUINTA.- DEL ACUERDO PARA LA ENTREGA. </w:t>
      </w:r>
      <w:r w:rsidRPr="00976ABF">
        <w:rPr>
          <w:rFonts w:ascii="Arial" w:hAnsi="Arial" w:cs="Arial"/>
          <w:sz w:val="20"/>
          <w:szCs w:val="20"/>
        </w:rPr>
        <w:t xml:space="preserve">En Sesión Pública de Cabildo, se dará a conocer el dictamen del Jurado, a fin de que se emita el acuerdo para la entrega de la </w:t>
      </w:r>
      <w:r w:rsidRPr="00976ABF">
        <w:rPr>
          <w:rFonts w:ascii="Arial" w:hAnsi="Arial" w:cs="Arial"/>
          <w:b/>
          <w:sz w:val="20"/>
          <w:szCs w:val="20"/>
        </w:rPr>
        <w:t xml:space="preserve">Presea Saltillo 2015. </w:t>
      </w: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b/>
          <w:sz w:val="20"/>
          <w:szCs w:val="20"/>
        </w:rPr>
        <w:t xml:space="preserve">SEXTA.- DE LOS PLAZOS. </w:t>
      </w:r>
      <w:r w:rsidRPr="00976ABF">
        <w:rPr>
          <w:rFonts w:ascii="Arial" w:hAnsi="Arial" w:cs="Arial"/>
          <w:sz w:val="20"/>
          <w:szCs w:val="20"/>
        </w:rPr>
        <w:t xml:space="preserve">Las propuestas de los candidatos, se recibirán en las oficinas de la Secretaria del Ayuntamiento del Municipio de Saltillo, Coahuila de Zaragoza, ubicada en el segundo piso del edificio de la Presidencia Municipal con dirección en el  </w:t>
      </w:r>
      <w:proofErr w:type="spellStart"/>
      <w:r w:rsidRPr="00976ABF">
        <w:rPr>
          <w:rFonts w:ascii="Arial" w:hAnsi="Arial" w:cs="Arial"/>
          <w:sz w:val="20"/>
          <w:szCs w:val="20"/>
        </w:rPr>
        <w:t>Blvd</w:t>
      </w:r>
      <w:proofErr w:type="spellEnd"/>
      <w:r w:rsidRPr="00976ABF">
        <w:rPr>
          <w:rFonts w:ascii="Arial" w:hAnsi="Arial" w:cs="Arial"/>
          <w:sz w:val="20"/>
          <w:szCs w:val="20"/>
        </w:rPr>
        <w:t>. Gral. Francisco Coss #745 de la Zona Centro; desde el momento de la publicación de la presente convocatoria, hasta el 30 de junio de 2015; en un horario del lunes a viernes de 08:00 a 15:00 horas.</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b/>
          <w:sz w:val="20"/>
          <w:szCs w:val="20"/>
        </w:rPr>
        <w:t>SÉPTIMA.</w:t>
      </w:r>
      <w:r w:rsidRPr="00976ABF">
        <w:rPr>
          <w:rFonts w:ascii="Arial" w:hAnsi="Arial" w:cs="Arial"/>
          <w:sz w:val="20"/>
          <w:szCs w:val="20"/>
        </w:rPr>
        <w:t xml:space="preserve">- </w:t>
      </w:r>
      <w:r w:rsidRPr="00976ABF">
        <w:rPr>
          <w:rFonts w:ascii="Arial" w:hAnsi="Arial" w:cs="Arial"/>
          <w:b/>
          <w:sz w:val="20"/>
          <w:szCs w:val="20"/>
        </w:rPr>
        <w:t xml:space="preserve">DE LA PRESEA. </w:t>
      </w:r>
      <w:r w:rsidRPr="00976ABF">
        <w:rPr>
          <w:rFonts w:ascii="Arial" w:hAnsi="Arial" w:cs="Arial"/>
          <w:sz w:val="20"/>
          <w:szCs w:val="20"/>
        </w:rPr>
        <w:t xml:space="preserve">La </w:t>
      </w:r>
      <w:r w:rsidRPr="00976ABF">
        <w:rPr>
          <w:rFonts w:ascii="Arial" w:hAnsi="Arial" w:cs="Arial"/>
          <w:b/>
          <w:sz w:val="20"/>
          <w:szCs w:val="20"/>
        </w:rPr>
        <w:t>Presea</w:t>
      </w:r>
      <w:r w:rsidRPr="00976ABF">
        <w:rPr>
          <w:rFonts w:ascii="Arial" w:hAnsi="Arial" w:cs="Arial"/>
          <w:sz w:val="20"/>
          <w:szCs w:val="20"/>
        </w:rPr>
        <w:t xml:space="preserve"> consiste en la entrega de una medalla en la que se observará en el anverso el escudo del Municipio de Saltillo, Coahuila de Zaragoza; y en el reverso la leyenda de la</w:t>
      </w:r>
      <w:r w:rsidRPr="00976ABF">
        <w:rPr>
          <w:rFonts w:ascii="Arial" w:hAnsi="Arial" w:cs="Arial"/>
          <w:b/>
          <w:sz w:val="20"/>
          <w:szCs w:val="20"/>
        </w:rPr>
        <w:t xml:space="preserve"> Presea</w:t>
      </w:r>
      <w:r w:rsidRPr="00976ABF">
        <w:rPr>
          <w:rFonts w:ascii="Arial" w:hAnsi="Arial" w:cs="Arial"/>
          <w:sz w:val="20"/>
          <w:szCs w:val="20"/>
        </w:rPr>
        <w:t xml:space="preserve"> correspondiente y el año que se otorga.</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sz w:val="20"/>
          <w:szCs w:val="20"/>
        </w:rPr>
        <w:t>Se entregarán tres preseas de la siguiente manera:</w:t>
      </w:r>
    </w:p>
    <w:p w:rsidR="00AB0EEC" w:rsidRPr="00976ABF" w:rsidRDefault="00AB0EEC" w:rsidP="009B1171">
      <w:pPr>
        <w:pStyle w:val="Prrafodelista"/>
        <w:numPr>
          <w:ilvl w:val="0"/>
          <w:numId w:val="3"/>
        </w:numPr>
        <w:autoSpaceDE w:val="0"/>
        <w:autoSpaceDN w:val="0"/>
        <w:adjustRightInd w:val="0"/>
        <w:ind w:left="284" w:right="333" w:firstLine="142"/>
        <w:jc w:val="both"/>
        <w:rPr>
          <w:rFonts w:ascii="Arial" w:hAnsi="Arial" w:cs="Arial"/>
          <w:sz w:val="20"/>
          <w:szCs w:val="20"/>
        </w:rPr>
      </w:pPr>
      <w:r w:rsidRPr="00976ABF">
        <w:rPr>
          <w:rFonts w:ascii="Arial" w:hAnsi="Arial" w:cs="Arial"/>
          <w:sz w:val="20"/>
          <w:szCs w:val="20"/>
        </w:rPr>
        <w:t>Una presea para persona física en vida.</w:t>
      </w:r>
    </w:p>
    <w:p w:rsidR="00AB0EEC" w:rsidRPr="00976ABF" w:rsidRDefault="00AB0EEC" w:rsidP="009B1171">
      <w:pPr>
        <w:pStyle w:val="Prrafodelista"/>
        <w:numPr>
          <w:ilvl w:val="0"/>
          <w:numId w:val="3"/>
        </w:numPr>
        <w:autoSpaceDE w:val="0"/>
        <w:autoSpaceDN w:val="0"/>
        <w:adjustRightInd w:val="0"/>
        <w:ind w:left="0" w:right="333" w:firstLine="426"/>
        <w:jc w:val="both"/>
        <w:rPr>
          <w:rFonts w:ascii="Arial" w:hAnsi="Arial" w:cs="Arial"/>
          <w:sz w:val="20"/>
          <w:szCs w:val="20"/>
        </w:rPr>
      </w:pPr>
      <w:r w:rsidRPr="00976ABF">
        <w:rPr>
          <w:rFonts w:ascii="Arial" w:hAnsi="Arial" w:cs="Arial"/>
          <w:sz w:val="20"/>
          <w:szCs w:val="20"/>
        </w:rPr>
        <w:t>Una presea post mortem.</w:t>
      </w:r>
    </w:p>
    <w:p w:rsidR="00AB0EEC" w:rsidRPr="00976ABF" w:rsidRDefault="00AB0EEC" w:rsidP="009B1171">
      <w:pPr>
        <w:pStyle w:val="Prrafodelista"/>
        <w:numPr>
          <w:ilvl w:val="0"/>
          <w:numId w:val="3"/>
        </w:numPr>
        <w:autoSpaceDE w:val="0"/>
        <w:autoSpaceDN w:val="0"/>
        <w:adjustRightInd w:val="0"/>
        <w:ind w:left="709" w:right="333" w:hanging="283"/>
        <w:jc w:val="both"/>
        <w:rPr>
          <w:rFonts w:ascii="Arial" w:hAnsi="Arial" w:cs="Arial"/>
          <w:sz w:val="20"/>
          <w:szCs w:val="20"/>
        </w:rPr>
      </w:pPr>
      <w:r w:rsidRPr="00976ABF">
        <w:rPr>
          <w:rFonts w:ascii="Arial" w:hAnsi="Arial" w:cs="Arial"/>
          <w:sz w:val="20"/>
          <w:szCs w:val="20"/>
        </w:rPr>
        <w:t>Una presea para el grupo, asociación civil, sindicato, escuela, club de servicio o institución pública o privada ganadora.</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b/>
          <w:sz w:val="20"/>
          <w:szCs w:val="20"/>
        </w:rPr>
        <w:t>OCTAVA.-</w:t>
      </w:r>
      <w:r w:rsidRPr="00976ABF">
        <w:rPr>
          <w:rFonts w:ascii="Arial" w:hAnsi="Arial" w:cs="Arial"/>
          <w:sz w:val="20"/>
          <w:szCs w:val="20"/>
        </w:rPr>
        <w:t xml:space="preserve"> </w:t>
      </w:r>
      <w:r w:rsidRPr="00976ABF">
        <w:rPr>
          <w:rFonts w:ascii="Arial" w:hAnsi="Arial" w:cs="Arial"/>
          <w:b/>
          <w:sz w:val="20"/>
          <w:szCs w:val="20"/>
        </w:rPr>
        <w:t>DEL JURADO</w:t>
      </w:r>
      <w:r w:rsidRPr="00976ABF">
        <w:rPr>
          <w:rFonts w:ascii="Arial" w:hAnsi="Arial" w:cs="Arial"/>
          <w:sz w:val="20"/>
          <w:szCs w:val="20"/>
        </w:rPr>
        <w:t xml:space="preserve">. Es el </w:t>
      </w:r>
      <w:r>
        <w:rPr>
          <w:rFonts w:ascii="Arial" w:hAnsi="Arial" w:cs="Arial"/>
          <w:sz w:val="20"/>
          <w:szCs w:val="20"/>
        </w:rPr>
        <w:t>c</w:t>
      </w:r>
      <w:r w:rsidRPr="00976ABF">
        <w:rPr>
          <w:rFonts w:ascii="Arial" w:hAnsi="Arial" w:cs="Arial"/>
          <w:sz w:val="20"/>
          <w:szCs w:val="20"/>
        </w:rPr>
        <w:t xml:space="preserve">uerpo </w:t>
      </w:r>
      <w:r>
        <w:rPr>
          <w:rFonts w:ascii="Arial" w:hAnsi="Arial" w:cs="Arial"/>
          <w:sz w:val="20"/>
          <w:szCs w:val="20"/>
        </w:rPr>
        <w:t>c</w:t>
      </w:r>
      <w:r w:rsidRPr="00976ABF">
        <w:rPr>
          <w:rFonts w:ascii="Arial" w:hAnsi="Arial" w:cs="Arial"/>
          <w:sz w:val="20"/>
          <w:szCs w:val="20"/>
        </w:rPr>
        <w:t>olegiado encargado de dictaminar y proponer al  Cabildo, las o los candidatos que deberán ser reconocidos. La integración del Jurado, será nombrado por la Comisión de Recepción y deberá ser aprobada por Cabildo a más tardar el día ultimo del mes  de junio de 2015.</w:t>
      </w: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r w:rsidRPr="00976ABF">
        <w:rPr>
          <w:rFonts w:ascii="Arial" w:hAnsi="Arial" w:cs="Arial"/>
          <w:sz w:val="20"/>
          <w:szCs w:val="20"/>
        </w:rPr>
        <w:t>El jurado estudiará y seleccionará a más tardar el día 15 de julio a los ganadores de la</w:t>
      </w:r>
      <w:r w:rsidRPr="00976ABF">
        <w:rPr>
          <w:rFonts w:ascii="Arial" w:hAnsi="Arial" w:cs="Arial"/>
          <w:b/>
          <w:sz w:val="20"/>
          <w:szCs w:val="20"/>
        </w:rPr>
        <w:t xml:space="preserve"> Presea Saltillo 2015. </w:t>
      </w: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r w:rsidRPr="00976ABF">
        <w:rPr>
          <w:rFonts w:ascii="Arial" w:hAnsi="Arial" w:cs="Arial"/>
          <w:b/>
          <w:sz w:val="20"/>
          <w:szCs w:val="20"/>
        </w:rPr>
        <w:t>NOVENA.-  DE LA DIFUSIÓN.</w:t>
      </w:r>
      <w:r w:rsidRPr="00976ABF">
        <w:rPr>
          <w:rFonts w:ascii="Arial" w:hAnsi="Arial" w:cs="Arial"/>
          <w:sz w:val="20"/>
          <w:szCs w:val="20"/>
        </w:rPr>
        <w:t xml:space="preserve"> La Dirección de Comunicación Social deberá difundir la convocatoria a través del Órgano de Difusión Oficial del Gobierno Municipal y en los medios de comunicación local.</w:t>
      </w:r>
    </w:p>
    <w:p w:rsidR="00AB0EEC" w:rsidRPr="00976ABF" w:rsidRDefault="00AB0EEC" w:rsidP="00AB0EEC">
      <w:pPr>
        <w:pStyle w:val="Prrafodelista"/>
        <w:autoSpaceDE w:val="0"/>
        <w:autoSpaceDN w:val="0"/>
        <w:adjustRightInd w:val="0"/>
        <w:ind w:left="0" w:right="333"/>
        <w:jc w:val="both"/>
        <w:rPr>
          <w:rFonts w:ascii="Arial" w:hAnsi="Arial" w:cs="Arial"/>
          <w:b/>
          <w:sz w:val="20"/>
          <w:szCs w:val="20"/>
        </w:rPr>
      </w:pPr>
    </w:p>
    <w:p w:rsidR="00AB0EEC" w:rsidRPr="00976ABF" w:rsidRDefault="00AB0EEC" w:rsidP="00AB0EEC">
      <w:pPr>
        <w:pStyle w:val="Prrafodelista"/>
        <w:autoSpaceDE w:val="0"/>
        <w:autoSpaceDN w:val="0"/>
        <w:adjustRightInd w:val="0"/>
        <w:ind w:left="0" w:right="333"/>
        <w:jc w:val="both"/>
        <w:rPr>
          <w:rFonts w:ascii="Arial" w:hAnsi="Arial" w:cs="Arial"/>
          <w:sz w:val="20"/>
          <w:szCs w:val="20"/>
        </w:rPr>
      </w:pPr>
      <w:r w:rsidRPr="00976ABF">
        <w:rPr>
          <w:rFonts w:ascii="Arial" w:hAnsi="Arial" w:cs="Arial"/>
          <w:b/>
          <w:sz w:val="20"/>
          <w:szCs w:val="20"/>
        </w:rPr>
        <w:t>DECIMA.- DE LA ENTREGA.</w:t>
      </w:r>
      <w:r w:rsidRPr="00976ABF">
        <w:rPr>
          <w:rFonts w:ascii="Arial" w:hAnsi="Arial" w:cs="Arial"/>
          <w:sz w:val="20"/>
          <w:szCs w:val="20"/>
        </w:rPr>
        <w:t xml:space="preserve"> </w:t>
      </w:r>
      <w:r w:rsidRPr="00976ABF">
        <w:rPr>
          <w:rFonts w:ascii="Arial" w:hAnsi="Arial" w:cs="Arial"/>
          <w:b/>
          <w:sz w:val="20"/>
          <w:szCs w:val="20"/>
        </w:rPr>
        <w:t>La Presea Saltillo</w:t>
      </w:r>
      <w:r w:rsidRPr="00976ABF">
        <w:rPr>
          <w:rFonts w:ascii="Arial" w:hAnsi="Arial" w:cs="Arial"/>
          <w:sz w:val="20"/>
          <w:szCs w:val="20"/>
        </w:rPr>
        <w:t xml:space="preserve"> será entregada en Sesión Solemne que el Cabildo celebre dentro del marco de los festejos del aniversario de la ciudad de Saltillo, Coahuila de Zaragoza.</w:t>
      </w:r>
    </w:p>
    <w:p w:rsidR="00AB0EEC" w:rsidRDefault="00AB0EEC" w:rsidP="00AD4926">
      <w:pPr>
        <w:jc w:val="center"/>
        <w:rPr>
          <w:rFonts w:ascii="Arial" w:eastAsia="Times" w:hAnsi="Arial" w:cs="Arial"/>
          <w:b/>
          <w:sz w:val="20"/>
          <w:szCs w:val="20"/>
        </w:rPr>
      </w:pPr>
    </w:p>
    <w:p w:rsidR="00AB0EEC" w:rsidRDefault="00AB0EEC" w:rsidP="00AD4926">
      <w:pPr>
        <w:jc w:val="center"/>
        <w:rPr>
          <w:rFonts w:ascii="Arial" w:eastAsia="Times" w:hAnsi="Arial" w:cs="Arial"/>
          <w:b/>
          <w:sz w:val="20"/>
          <w:szCs w:val="20"/>
        </w:rPr>
      </w:pPr>
    </w:p>
    <w:p w:rsidR="009B1171" w:rsidRDefault="009B1171" w:rsidP="00AD4926">
      <w:pPr>
        <w:jc w:val="center"/>
        <w:rPr>
          <w:rFonts w:ascii="Arial" w:eastAsia="Times" w:hAnsi="Arial" w:cs="Arial"/>
          <w:b/>
          <w:sz w:val="20"/>
          <w:szCs w:val="20"/>
        </w:rPr>
      </w:pPr>
    </w:p>
    <w:p w:rsidR="009B1171" w:rsidRDefault="009B1171" w:rsidP="00AD4926">
      <w:pPr>
        <w:jc w:val="center"/>
        <w:rPr>
          <w:rFonts w:ascii="Arial" w:eastAsia="Times" w:hAnsi="Arial" w:cs="Arial"/>
          <w:b/>
          <w:sz w:val="20"/>
          <w:szCs w:val="20"/>
        </w:rPr>
      </w:pPr>
    </w:p>
    <w:p w:rsidR="009B1171" w:rsidRDefault="009B1171" w:rsidP="00AD4926">
      <w:pPr>
        <w:jc w:val="center"/>
        <w:rPr>
          <w:rFonts w:ascii="Arial" w:eastAsia="Times" w:hAnsi="Arial" w:cs="Arial"/>
          <w:b/>
          <w:sz w:val="20"/>
          <w:szCs w:val="20"/>
        </w:rPr>
      </w:pPr>
    </w:p>
    <w:p w:rsidR="009B1171" w:rsidRDefault="009B1171" w:rsidP="00AD4926">
      <w:pPr>
        <w:jc w:val="center"/>
        <w:rPr>
          <w:rFonts w:ascii="Arial" w:eastAsia="Times" w:hAnsi="Arial" w:cs="Arial"/>
          <w:b/>
          <w:sz w:val="20"/>
          <w:szCs w:val="20"/>
        </w:rPr>
      </w:pPr>
    </w:p>
    <w:p w:rsidR="00AD4926" w:rsidRPr="001B525B" w:rsidRDefault="00AD4926" w:rsidP="00AD4926">
      <w:pPr>
        <w:jc w:val="center"/>
        <w:rPr>
          <w:rFonts w:ascii="Arial" w:eastAsia="Times" w:hAnsi="Arial" w:cs="Arial"/>
          <w:b/>
          <w:sz w:val="20"/>
          <w:szCs w:val="20"/>
        </w:rPr>
      </w:pPr>
      <w:r w:rsidRPr="001B525B">
        <w:rPr>
          <w:rFonts w:ascii="Arial" w:eastAsia="Times" w:hAnsi="Arial" w:cs="Arial"/>
          <w:b/>
          <w:sz w:val="20"/>
          <w:szCs w:val="20"/>
        </w:rPr>
        <w:t xml:space="preserve">A C U E R D O     </w:t>
      </w:r>
      <w:r w:rsidR="00AB0EEC">
        <w:rPr>
          <w:rFonts w:ascii="Arial" w:eastAsia="Times" w:hAnsi="Arial" w:cs="Arial"/>
          <w:b/>
          <w:sz w:val="20"/>
          <w:szCs w:val="20"/>
        </w:rPr>
        <w:t>101</w:t>
      </w:r>
      <w:r w:rsidRPr="001B525B">
        <w:rPr>
          <w:rFonts w:ascii="Arial" w:eastAsia="Times" w:hAnsi="Arial" w:cs="Arial"/>
          <w:b/>
          <w:sz w:val="20"/>
          <w:szCs w:val="20"/>
        </w:rPr>
        <w:t>/</w:t>
      </w:r>
      <w:r w:rsidR="00AB0EEC">
        <w:rPr>
          <w:rFonts w:ascii="Arial" w:eastAsia="Times" w:hAnsi="Arial" w:cs="Arial"/>
          <w:b/>
          <w:sz w:val="20"/>
          <w:szCs w:val="20"/>
        </w:rPr>
        <w:t>1</w:t>
      </w:r>
      <w:r w:rsidRPr="001B525B">
        <w:rPr>
          <w:rFonts w:ascii="Arial" w:eastAsia="Times" w:hAnsi="Arial" w:cs="Arial"/>
          <w:b/>
          <w:sz w:val="20"/>
          <w:szCs w:val="20"/>
        </w:rPr>
        <w:t>0/15</w:t>
      </w:r>
    </w:p>
    <w:p w:rsidR="00AD4926" w:rsidRPr="001B525B" w:rsidRDefault="00AD4926" w:rsidP="00AD4926">
      <w:pPr>
        <w:jc w:val="both"/>
        <w:rPr>
          <w:rFonts w:ascii="Arial" w:eastAsia="Times" w:hAnsi="Arial" w:cs="Arial"/>
          <w:sz w:val="20"/>
          <w:szCs w:val="20"/>
        </w:rPr>
      </w:pPr>
    </w:p>
    <w:p w:rsidR="00AB0EEC" w:rsidRDefault="00AB0EEC" w:rsidP="00AB0EEC">
      <w:pPr>
        <w:spacing w:line="360" w:lineRule="auto"/>
        <w:ind w:left="-142" w:right="333"/>
        <w:jc w:val="both"/>
        <w:rPr>
          <w:rFonts w:ascii="Arial" w:hAnsi="Arial" w:cs="Arial"/>
          <w:sz w:val="20"/>
          <w:szCs w:val="20"/>
        </w:rPr>
      </w:pPr>
    </w:p>
    <w:p w:rsidR="00AB0EEC" w:rsidRPr="00BA2B12" w:rsidRDefault="00AB0EEC" w:rsidP="00AB0EEC">
      <w:pPr>
        <w:spacing w:line="360" w:lineRule="auto"/>
        <w:ind w:left="-142" w:right="333"/>
        <w:jc w:val="both"/>
        <w:rPr>
          <w:rFonts w:ascii="Arial" w:hAnsi="Arial" w:cs="Arial"/>
          <w:sz w:val="20"/>
          <w:szCs w:val="20"/>
        </w:rPr>
      </w:pPr>
      <w:r>
        <w:rPr>
          <w:rFonts w:ascii="Arial" w:hAnsi="Arial" w:cs="Arial"/>
          <w:sz w:val="20"/>
          <w:szCs w:val="20"/>
        </w:rPr>
        <w:t xml:space="preserve">PRIMERO: Se aprueba el dictamen presentado por la Comisión de Recepción y en consecuencia, </w:t>
      </w:r>
      <w:r w:rsidRPr="00BA2B12">
        <w:rPr>
          <w:rFonts w:ascii="Arial" w:hAnsi="Arial" w:cs="Arial"/>
          <w:sz w:val="20"/>
          <w:szCs w:val="20"/>
        </w:rPr>
        <w:t>la Convocatoria de la Presea Saltillo en su edición 2015, del R. Ayuntamiento de Saltillo</w:t>
      </w:r>
      <w:r>
        <w:rPr>
          <w:rFonts w:ascii="Arial" w:hAnsi="Arial" w:cs="Arial"/>
          <w:sz w:val="20"/>
          <w:szCs w:val="20"/>
        </w:rPr>
        <w:t>.</w:t>
      </w:r>
      <w:r w:rsidRPr="00BA2B12">
        <w:rPr>
          <w:rFonts w:ascii="Arial" w:hAnsi="Arial" w:cs="Arial"/>
          <w:sz w:val="20"/>
          <w:szCs w:val="20"/>
        </w:rPr>
        <w:t xml:space="preserve">  </w:t>
      </w:r>
    </w:p>
    <w:p w:rsidR="00AB0EEC" w:rsidRDefault="00AB0EEC" w:rsidP="00AB0EEC">
      <w:pPr>
        <w:spacing w:line="360" w:lineRule="auto"/>
        <w:ind w:left="-142" w:right="333"/>
        <w:jc w:val="both"/>
        <w:rPr>
          <w:rFonts w:ascii="Arial" w:hAnsi="Arial" w:cs="Arial"/>
          <w:sz w:val="20"/>
          <w:szCs w:val="20"/>
        </w:rPr>
      </w:pPr>
    </w:p>
    <w:p w:rsidR="00AB0EEC" w:rsidRPr="00976ABF" w:rsidRDefault="00AB0EEC" w:rsidP="00AB0EEC">
      <w:pPr>
        <w:spacing w:line="360" w:lineRule="auto"/>
        <w:ind w:left="-142" w:right="333"/>
        <w:jc w:val="both"/>
        <w:rPr>
          <w:rFonts w:ascii="Arial" w:hAnsi="Arial" w:cs="Arial"/>
          <w:sz w:val="20"/>
          <w:szCs w:val="20"/>
        </w:rPr>
      </w:pPr>
      <w:r>
        <w:rPr>
          <w:rFonts w:ascii="Arial" w:hAnsi="Arial" w:cs="Arial"/>
          <w:sz w:val="20"/>
          <w:szCs w:val="20"/>
        </w:rPr>
        <w:t>SEGUNDO:</w:t>
      </w:r>
      <w:r w:rsidRPr="00976ABF">
        <w:rPr>
          <w:rFonts w:ascii="Arial" w:hAnsi="Arial" w:cs="Arial"/>
          <w:b/>
          <w:sz w:val="20"/>
          <w:szCs w:val="20"/>
        </w:rPr>
        <w:t xml:space="preserve"> </w:t>
      </w:r>
      <w:r w:rsidRPr="00976ABF">
        <w:rPr>
          <w:rFonts w:ascii="Arial" w:hAnsi="Arial" w:cs="Arial"/>
          <w:sz w:val="20"/>
          <w:szCs w:val="20"/>
        </w:rPr>
        <w:t>Comuníquese a la Secretaría del Ayuntamiento y a la Dirección de Comunicación Social para los efectos que haya lugar.</w:t>
      </w:r>
    </w:p>
    <w:p w:rsidR="00AB0EEC" w:rsidRPr="00976ABF" w:rsidRDefault="00AB0EEC" w:rsidP="00AB0EEC">
      <w:pPr>
        <w:ind w:left="-142" w:right="333"/>
        <w:jc w:val="both"/>
        <w:rPr>
          <w:rFonts w:ascii="Arial" w:hAnsi="Arial" w:cs="Arial"/>
          <w:b/>
          <w:sz w:val="20"/>
          <w:szCs w:val="20"/>
        </w:rPr>
      </w:pPr>
    </w:p>
    <w:p w:rsidR="00AB0EEC" w:rsidRPr="00976ABF" w:rsidRDefault="00AB0EEC" w:rsidP="00AB0EEC">
      <w:pPr>
        <w:ind w:left="-142" w:right="333"/>
        <w:jc w:val="both"/>
        <w:rPr>
          <w:rFonts w:ascii="Arial" w:hAnsi="Arial" w:cs="Arial"/>
          <w:sz w:val="20"/>
          <w:szCs w:val="20"/>
        </w:rPr>
      </w:pPr>
      <w:r>
        <w:rPr>
          <w:rFonts w:ascii="Arial" w:hAnsi="Arial" w:cs="Arial"/>
          <w:sz w:val="20"/>
          <w:szCs w:val="20"/>
        </w:rPr>
        <w:t>TERCERO:</w:t>
      </w:r>
      <w:r w:rsidRPr="00976ABF">
        <w:rPr>
          <w:rFonts w:ascii="Arial" w:hAnsi="Arial" w:cs="Arial"/>
          <w:b/>
          <w:sz w:val="20"/>
          <w:szCs w:val="20"/>
        </w:rPr>
        <w:t xml:space="preserve"> </w:t>
      </w:r>
      <w:r w:rsidRPr="00976ABF">
        <w:rPr>
          <w:rFonts w:ascii="Arial" w:hAnsi="Arial" w:cs="Arial"/>
          <w:sz w:val="20"/>
          <w:szCs w:val="20"/>
        </w:rPr>
        <w:t xml:space="preserve">Publíquese en la Gaceta Municipal, </w:t>
      </w:r>
      <w:r>
        <w:rPr>
          <w:rFonts w:ascii="Arial" w:hAnsi="Arial" w:cs="Arial"/>
          <w:sz w:val="20"/>
          <w:szCs w:val="20"/>
        </w:rPr>
        <w:t>ó</w:t>
      </w:r>
      <w:r w:rsidRPr="00976ABF">
        <w:rPr>
          <w:rFonts w:ascii="Arial" w:hAnsi="Arial" w:cs="Arial"/>
          <w:sz w:val="20"/>
          <w:szCs w:val="20"/>
        </w:rPr>
        <w:t xml:space="preserve">rgano de </w:t>
      </w:r>
      <w:r>
        <w:rPr>
          <w:rFonts w:ascii="Arial" w:hAnsi="Arial" w:cs="Arial"/>
          <w:sz w:val="20"/>
          <w:szCs w:val="20"/>
        </w:rPr>
        <w:t>d</w:t>
      </w:r>
      <w:r w:rsidRPr="00976ABF">
        <w:rPr>
          <w:rFonts w:ascii="Arial" w:hAnsi="Arial" w:cs="Arial"/>
          <w:sz w:val="20"/>
          <w:szCs w:val="20"/>
        </w:rPr>
        <w:t xml:space="preserve">ifusión </w:t>
      </w:r>
      <w:r>
        <w:rPr>
          <w:rFonts w:ascii="Arial" w:hAnsi="Arial" w:cs="Arial"/>
          <w:sz w:val="20"/>
          <w:szCs w:val="20"/>
        </w:rPr>
        <w:t>o</w:t>
      </w:r>
      <w:r w:rsidRPr="00976ABF">
        <w:rPr>
          <w:rFonts w:ascii="Arial" w:hAnsi="Arial" w:cs="Arial"/>
          <w:sz w:val="20"/>
          <w:szCs w:val="20"/>
        </w:rPr>
        <w:t xml:space="preserve">ficial de este Gobierno. </w:t>
      </w:r>
    </w:p>
    <w:p w:rsidR="00AB0EEC" w:rsidRPr="001B525B" w:rsidRDefault="00AB0EEC" w:rsidP="00AB0EEC">
      <w:pPr>
        <w:jc w:val="both"/>
        <w:rPr>
          <w:rFonts w:ascii="Arial" w:eastAsia="Times" w:hAnsi="Arial" w:cs="Arial"/>
          <w:sz w:val="20"/>
          <w:szCs w:val="20"/>
        </w:rPr>
      </w:pPr>
    </w:p>
    <w:p w:rsidR="00AD4926" w:rsidRDefault="00AD4926" w:rsidP="00AD4926">
      <w:pPr>
        <w:jc w:val="both"/>
        <w:rPr>
          <w:rFonts w:ascii="Arial" w:eastAsia="Times" w:hAnsi="Arial" w:cs="Arial"/>
          <w:sz w:val="20"/>
          <w:szCs w:val="20"/>
        </w:rPr>
      </w:pPr>
      <w:r w:rsidRPr="00327578">
        <w:rPr>
          <w:rFonts w:ascii="Arial" w:eastAsia="Times" w:hAnsi="Arial" w:cs="Arial"/>
          <w:sz w:val="20"/>
          <w:szCs w:val="20"/>
        </w:rPr>
        <w:t>…..……………………….</w:t>
      </w:r>
    </w:p>
    <w:p w:rsidR="00AD4926" w:rsidRDefault="00AD4926" w:rsidP="00AD4926"/>
    <w:p w:rsidR="00115DE5" w:rsidRDefault="00115DE5"/>
    <w:sectPr w:rsidR="00115D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E1C9A"/>
    <w:multiLevelType w:val="hybridMultilevel"/>
    <w:tmpl w:val="FA2AE9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B31D9E"/>
    <w:multiLevelType w:val="hybridMultilevel"/>
    <w:tmpl w:val="BB1CB9AC"/>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24166A7"/>
    <w:multiLevelType w:val="hybridMultilevel"/>
    <w:tmpl w:val="E5D26E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926"/>
    <w:rsid w:val="00115DE5"/>
    <w:rsid w:val="0023441A"/>
    <w:rsid w:val="007F3FE5"/>
    <w:rsid w:val="007F57C3"/>
    <w:rsid w:val="009970B7"/>
    <w:rsid w:val="009B1171"/>
    <w:rsid w:val="00AB0EEC"/>
    <w:rsid w:val="00AD4926"/>
    <w:rsid w:val="00BB62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25C65-AA8A-470A-A9C6-696D00A61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92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AD49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AD4926"/>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semiHidden/>
    <w:unhideWhenUsed/>
    <w:qFormat/>
    <w:rsid w:val="00AD4926"/>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semiHidden/>
    <w:unhideWhenUsed/>
    <w:qFormat/>
    <w:rsid w:val="00AD4926"/>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AD492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D4926"/>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AD4926"/>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semiHidden/>
    <w:rsid w:val="00AD4926"/>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semiHidden/>
    <w:rsid w:val="00AD4926"/>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AD4926"/>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AD4926"/>
    <w:rPr>
      <w:rFonts w:eastAsia="Times"/>
      <w:b/>
      <w:lang w:val="es-ES_tradnl" w:eastAsia="es-ES"/>
    </w:rPr>
  </w:style>
  <w:style w:type="paragraph" w:styleId="Sangra2detindependiente">
    <w:name w:val="Body Text Indent 2"/>
    <w:basedOn w:val="Normal"/>
    <w:link w:val="Sangra2detindependienteCar"/>
    <w:uiPriority w:val="99"/>
    <w:rsid w:val="00AD4926"/>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AD4926"/>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AD4926"/>
    <w:rPr>
      <w:sz w:val="24"/>
      <w:szCs w:val="24"/>
      <w:lang w:eastAsia="es-ES"/>
    </w:rPr>
  </w:style>
  <w:style w:type="paragraph" w:styleId="Textoindependiente">
    <w:name w:val="Body Text"/>
    <w:basedOn w:val="Normal"/>
    <w:link w:val="TextoindependienteCar"/>
    <w:rsid w:val="00AD4926"/>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AD4926"/>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AD4926"/>
    <w:rPr>
      <w:sz w:val="16"/>
      <w:szCs w:val="16"/>
      <w:lang w:eastAsia="es-ES"/>
    </w:rPr>
  </w:style>
  <w:style w:type="paragraph" w:styleId="Textoindependiente3">
    <w:name w:val="Body Text 3"/>
    <w:basedOn w:val="Normal"/>
    <w:link w:val="Textoindependiente3Car"/>
    <w:rsid w:val="00AD4926"/>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AD4926"/>
    <w:rPr>
      <w:rFonts w:ascii="Times New Roman" w:eastAsia="Times New Roman" w:hAnsi="Times New Roman" w:cs="Times New Roman"/>
      <w:sz w:val="16"/>
      <w:szCs w:val="16"/>
      <w:lang w:val="es-ES" w:eastAsia="es-ES"/>
    </w:rPr>
  </w:style>
  <w:style w:type="paragraph" w:styleId="Textodeglobo">
    <w:name w:val="Balloon Text"/>
    <w:basedOn w:val="Normal"/>
    <w:link w:val="TextodegloboCar"/>
    <w:uiPriority w:val="99"/>
    <w:semiHidden/>
    <w:unhideWhenUsed/>
    <w:rsid w:val="00AD4926"/>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926"/>
    <w:rPr>
      <w:rFonts w:ascii="Tahoma" w:eastAsia="Times New Roman" w:hAnsi="Tahoma" w:cs="Tahoma"/>
      <w:sz w:val="16"/>
      <w:szCs w:val="16"/>
      <w:lang w:val="es-ES" w:eastAsia="es-ES"/>
    </w:rPr>
  </w:style>
  <w:style w:type="paragraph" w:styleId="Prrafodelista">
    <w:name w:val="List Paragraph"/>
    <w:basedOn w:val="Normal"/>
    <w:uiPriority w:val="34"/>
    <w:qFormat/>
    <w:rsid w:val="00AD4926"/>
    <w:pPr>
      <w:ind w:left="720"/>
      <w:contextualSpacing/>
    </w:pPr>
  </w:style>
  <w:style w:type="paragraph" w:styleId="Sangradetextonormal">
    <w:name w:val="Body Text Indent"/>
    <w:basedOn w:val="Normal"/>
    <w:link w:val="SangradetextonormalCar"/>
    <w:unhideWhenUsed/>
    <w:rsid w:val="00AD4926"/>
    <w:pPr>
      <w:spacing w:after="120"/>
      <w:ind w:left="283"/>
    </w:pPr>
  </w:style>
  <w:style w:type="character" w:customStyle="1" w:styleId="SangradetextonormalCar">
    <w:name w:val="Sangría de texto normal Car"/>
    <w:basedOn w:val="Fuentedeprrafopredeter"/>
    <w:link w:val="Sangradetextonormal"/>
    <w:rsid w:val="00AD4926"/>
    <w:rPr>
      <w:rFonts w:ascii="Times New Roman" w:eastAsia="Times New Roman" w:hAnsi="Times New Roman" w:cs="Times New Roman"/>
      <w:sz w:val="24"/>
      <w:szCs w:val="24"/>
      <w:lang w:val="es-ES" w:eastAsia="es-ES"/>
    </w:rPr>
  </w:style>
  <w:style w:type="character" w:customStyle="1" w:styleId="TextoCar">
    <w:name w:val="Texto Car"/>
    <w:link w:val="Texto"/>
    <w:locked/>
    <w:rsid w:val="00AD4926"/>
    <w:rPr>
      <w:rFonts w:ascii="Arial" w:eastAsia="Times New Roman" w:hAnsi="Arial" w:cs="Arial"/>
      <w:sz w:val="18"/>
      <w:szCs w:val="20"/>
      <w:lang w:val="es-ES" w:eastAsia="es-ES"/>
    </w:rPr>
  </w:style>
  <w:style w:type="paragraph" w:customStyle="1" w:styleId="Texto">
    <w:name w:val="Texto"/>
    <w:basedOn w:val="Normal"/>
    <w:link w:val="TextoCar"/>
    <w:rsid w:val="00AD4926"/>
    <w:pPr>
      <w:spacing w:after="101" w:line="216" w:lineRule="exact"/>
      <w:ind w:firstLine="288"/>
      <w:jc w:val="both"/>
    </w:pPr>
    <w:rPr>
      <w:rFonts w:ascii="Arial" w:hAnsi="Arial" w:cs="Arial"/>
      <w:sz w:val="18"/>
      <w:szCs w:val="20"/>
    </w:rPr>
  </w:style>
  <w:style w:type="paragraph" w:styleId="Textodebloque">
    <w:name w:val="Block Text"/>
    <w:basedOn w:val="Normal"/>
    <w:rsid w:val="00AD4926"/>
    <w:pPr>
      <w:ind w:left="4239" w:right="49" w:hanging="4665"/>
      <w:jc w:val="both"/>
    </w:pPr>
    <w:rPr>
      <w:rFonts w:ascii="Arial" w:hAnsi="Arial"/>
      <w:szCs w:val="20"/>
    </w:rPr>
  </w:style>
  <w:style w:type="character" w:customStyle="1" w:styleId="grame">
    <w:name w:val="grame"/>
    <w:basedOn w:val="Fuentedeprrafopredeter"/>
    <w:rsid w:val="00AD4926"/>
  </w:style>
  <w:style w:type="paragraph" w:styleId="Textoindependiente2">
    <w:name w:val="Body Text 2"/>
    <w:basedOn w:val="Normal"/>
    <w:link w:val="Textoindependiente2Car"/>
    <w:rsid w:val="00AD4926"/>
    <w:pPr>
      <w:spacing w:after="120" w:line="480" w:lineRule="auto"/>
    </w:pPr>
  </w:style>
  <w:style w:type="character" w:customStyle="1" w:styleId="Textoindependiente2Car">
    <w:name w:val="Texto independiente 2 Car"/>
    <w:basedOn w:val="Fuentedeprrafopredeter"/>
    <w:link w:val="Textoindependiente2"/>
    <w:rsid w:val="00AD4926"/>
    <w:rPr>
      <w:rFonts w:ascii="Times New Roman" w:eastAsia="Times New Roman" w:hAnsi="Times New Roman" w:cs="Times New Roman"/>
      <w:sz w:val="24"/>
      <w:szCs w:val="24"/>
      <w:lang w:val="es-ES" w:eastAsia="es-ES"/>
    </w:rPr>
  </w:style>
  <w:style w:type="paragraph" w:styleId="Sinespaciado">
    <w:name w:val="No Spacing"/>
    <w:uiPriority w:val="1"/>
    <w:qFormat/>
    <w:rsid w:val="00AD4926"/>
    <w:pPr>
      <w:spacing w:after="0" w:line="240" w:lineRule="auto"/>
    </w:pPr>
    <w:rPr>
      <w:rFonts w:ascii="Calibri" w:eastAsia="Calibri" w:hAnsi="Calibri" w:cs="Times New Roman"/>
    </w:rPr>
  </w:style>
  <w:style w:type="paragraph" w:styleId="Encabezado">
    <w:name w:val="header"/>
    <w:basedOn w:val="Normal"/>
    <w:link w:val="EncabezadoCar"/>
    <w:rsid w:val="00AD4926"/>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AD4926"/>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AD4926"/>
    <w:pPr>
      <w:tabs>
        <w:tab w:val="center" w:pos="4419"/>
        <w:tab w:val="right" w:pos="8838"/>
      </w:tabs>
    </w:pPr>
    <w:rPr>
      <w:lang w:val="x-none"/>
    </w:rPr>
  </w:style>
  <w:style w:type="character" w:customStyle="1" w:styleId="PiedepginaCar">
    <w:name w:val="Pie de página Car"/>
    <w:basedOn w:val="Fuentedeprrafopredeter"/>
    <w:link w:val="Piedepgina"/>
    <w:rsid w:val="00AD4926"/>
    <w:rPr>
      <w:rFonts w:ascii="Times New Roman" w:eastAsia="Times New Roman" w:hAnsi="Times New Roman" w:cs="Times New Roman"/>
      <w:sz w:val="24"/>
      <w:szCs w:val="24"/>
      <w:lang w:val="x-none" w:eastAsia="es-ES"/>
    </w:rPr>
  </w:style>
  <w:style w:type="character" w:styleId="Hipervnculo">
    <w:name w:val="Hyperlink"/>
    <w:uiPriority w:val="99"/>
    <w:unhideWhenUsed/>
    <w:rsid w:val="00AD4926"/>
    <w:rPr>
      <w:color w:val="0000FF"/>
      <w:u w:val="single"/>
    </w:rPr>
  </w:style>
  <w:style w:type="paragraph" w:customStyle="1" w:styleId="Default">
    <w:name w:val="Default"/>
    <w:rsid w:val="00AD4926"/>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AD4926"/>
    <w:rPr>
      <w:lang w:val="en-US"/>
    </w:rPr>
  </w:style>
  <w:style w:type="paragraph" w:styleId="Textocomentario">
    <w:name w:val="annotation text"/>
    <w:basedOn w:val="Normal"/>
    <w:link w:val="TextocomentarioCar"/>
    <w:uiPriority w:val="99"/>
    <w:unhideWhenUsed/>
    <w:rsid w:val="00AD4926"/>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AD4926"/>
    <w:rPr>
      <w:rFonts w:ascii="Times New Roman" w:eastAsia="Times New Roman" w:hAnsi="Times New Roman" w:cs="Times New Roman"/>
      <w:sz w:val="20"/>
      <w:szCs w:val="20"/>
      <w:lang w:val="es-ES" w:eastAsia="es-ES"/>
    </w:rPr>
  </w:style>
  <w:style w:type="paragraph" w:styleId="Lista2">
    <w:name w:val="List 2"/>
    <w:basedOn w:val="Normal"/>
    <w:rsid w:val="00AD4926"/>
    <w:pPr>
      <w:ind w:left="566" w:hanging="283"/>
    </w:pPr>
    <w:rPr>
      <w:sz w:val="20"/>
      <w:szCs w:val="20"/>
    </w:rPr>
  </w:style>
  <w:style w:type="paragraph" w:styleId="NormalWeb">
    <w:name w:val="Normal (Web)"/>
    <w:basedOn w:val="Normal"/>
    <w:uiPriority w:val="99"/>
    <w:unhideWhenUsed/>
    <w:rsid w:val="00AD4926"/>
    <w:pPr>
      <w:spacing w:before="100" w:beforeAutospacing="1" w:after="100" w:afterAutospacing="1"/>
    </w:pPr>
  </w:style>
  <w:style w:type="character" w:customStyle="1" w:styleId="TextodegloboCar1">
    <w:name w:val="Texto de globo Car1"/>
    <w:basedOn w:val="Fuentedeprrafopredeter"/>
    <w:uiPriority w:val="99"/>
    <w:semiHidden/>
    <w:rsid w:val="00AD4926"/>
    <w:rPr>
      <w:rFonts w:ascii="Tahoma" w:eastAsia="Times New Roman" w:hAnsi="Tahoma" w:cs="Tahoma"/>
      <w:sz w:val="16"/>
      <w:szCs w:val="16"/>
      <w:lang w:val="es-ES" w:eastAsia="es-ES"/>
    </w:rPr>
  </w:style>
  <w:style w:type="table" w:styleId="Tablaconcuadrcula">
    <w:name w:val="Table Grid"/>
    <w:basedOn w:val="Tablanormal"/>
    <w:uiPriority w:val="59"/>
    <w:rsid w:val="00AD49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AD4926"/>
    <w:rPr>
      <w:sz w:val="16"/>
      <w:szCs w:val="16"/>
    </w:rPr>
  </w:style>
  <w:style w:type="numbering" w:customStyle="1" w:styleId="Sinlista1">
    <w:name w:val="Sin lista1"/>
    <w:next w:val="Sinlista"/>
    <w:uiPriority w:val="99"/>
    <w:semiHidden/>
    <w:unhideWhenUsed/>
    <w:rsid w:val="00AD4926"/>
  </w:style>
  <w:style w:type="character" w:customStyle="1" w:styleId="Sangra2detindependienteCar2">
    <w:name w:val="Sangría 2 de t. independiente Car2"/>
    <w:basedOn w:val="Fuentedeprrafopredeter"/>
    <w:uiPriority w:val="99"/>
    <w:semiHidden/>
    <w:rsid w:val="00AD4926"/>
    <w:rPr>
      <w:rFonts w:ascii="Times New Roman" w:eastAsia="Times New Roman" w:hAnsi="Times New Roman" w:cs="Times New Roman"/>
      <w:sz w:val="24"/>
      <w:szCs w:val="24"/>
      <w:lang w:val="es-ES" w:eastAsia="es-ES"/>
    </w:rPr>
  </w:style>
  <w:style w:type="character" w:customStyle="1" w:styleId="apple-converted-space">
    <w:name w:val="apple-converted-space"/>
    <w:rsid w:val="00AD4926"/>
  </w:style>
  <w:style w:type="character" w:styleId="Textoennegrita">
    <w:name w:val="Strong"/>
    <w:basedOn w:val="Fuentedeprrafopredeter"/>
    <w:uiPriority w:val="22"/>
    <w:qFormat/>
    <w:rsid w:val="00AD4926"/>
    <w:rPr>
      <w:b/>
      <w:bCs/>
    </w:rPr>
  </w:style>
  <w:style w:type="character" w:customStyle="1" w:styleId="TextosinformatoCar">
    <w:name w:val="Texto sin formato Car"/>
    <w:uiPriority w:val="99"/>
    <w:rsid w:val="00AD4926"/>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AD4926"/>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AD4926"/>
    <w:rPr>
      <w:rFonts w:ascii="Consolas" w:eastAsia="Times New Roman" w:hAnsi="Consolas" w:cs="Consolas"/>
      <w:sz w:val="21"/>
      <w:szCs w:val="21"/>
      <w:lang w:val="es-ES" w:eastAsia="es-ES"/>
    </w:rPr>
  </w:style>
  <w:style w:type="table" w:customStyle="1" w:styleId="Tablaconcuadrcula1">
    <w:name w:val="Tabla con cuadrícula1"/>
    <w:basedOn w:val="Tablanormal"/>
    <w:next w:val="Tablaconcuadrcula"/>
    <w:rsid w:val="00AD4926"/>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AD4926"/>
    <w:rPr>
      <w:color w:val="954F72"/>
      <w:u w:val="single"/>
    </w:rPr>
  </w:style>
  <w:style w:type="paragraph" w:customStyle="1" w:styleId="xl65">
    <w:name w:val="xl65"/>
    <w:basedOn w:val="Normal"/>
    <w:rsid w:val="00AD4926"/>
    <w:pPr>
      <w:spacing w:before="100" w:beforeAutospacing="1" w:after="100" w:afterAutospacing="1"/>
      <w:jc w:val="center"/>
    </w:pPr>
    <w:rPr>
      <w:sz w:val="12"/>
      <w:szCs w:val="12"/>
      <w:lang w:val="es-MX" w:eastAsia="es-MX"/>
    </w:rPr>
  </w:style>
  <w:style w:type="paragraph" w:customStyle="1" w:styleId="xl66">
    <w:name w:val="xl66"/>
    <w:basedOn w:val="Normal"/>
    <w:rsid w:val="00AD4926"/>
    <w:pPr>
      <w:spacing w:before="100" w:beforeAutospacing="1" w:after="100" w:afterAutospacing="1"/>
    </w:pPr>
    <w:rPr>
      <w:sz w:val="12"/>
      <w:szCs w:val="12"/>
      <w:lang w:val="es-MX" w:eastAsia="es-MX"/>
    </w:rPr>
  </w:style>
  <w:style w:type="numbering" w:customStyle="1" w:styleId="Sinlista11">
    <w:name w:val="Sin lista11"/>
    <w:next w:val="Sinlista"/>
    <w:uiPriority w:val="99"/>
    <w:semiHidden/>
    <w:unhideWhenUsed/>
    <w:rsid w:val="00AD4926"/>
  </w:style>
  <w:style w:type="paragraph" w:customStyle="1" w:styleId="xl67">
    <w:name w:val="xl67"/>
    <w:basedOn w:val="Normal"/>
    <w:rsid w:val="00AD4926"/>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AD4926"/>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1048</Words>
  <Characters>5766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2015-11-12T18:32:00Z</dcterms:created>
  <dcterms:modified xsi:type="dcterms:W3CDTF">2015-11-12T18:32:00Z</dcterms:modified>
</cp:coreProperties>
</file>